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025" w:rsidRDefault="00D07025" w:rsidP="00EA4111">
      <w:pPr>
        <w:autoSpaceDE w:val="0"/>
        <w:autoSpaceDN w:val="0"/>
        <w:adjustRightInd w:val="0"/>
        <w:spacing w:after="0" w:line="240" w:lineRule="auto"/>
        <w:rPr>
          <w:rFonts w:ascii="Arial" w:hAnsi="Arial" w:cs="Arial"/>
          <w:b/>
          <w:bCs/>
          <w:sz w:val="28"/>
          <w:szCs w:val="28"/>
        </w:rPr>
      </w:pPr>
    </w:p>
    <w:p w:rsidR="00585319" w:rsidRPr="00E054C6" w:rsidRDefault="00A60425" w:rsidP="00EA4111">
      <w:pPr>
        <w:autoSpaceDE w:val="0"/>
        <w:autoSpaceDN w:val="0"/>
        <w:adjustRightInd w:val="0"/>
        <w:spacing w:after="0" w:line="240" w:lineRule="auto"/>
        <w:rPr>
          <w:rFonts w:ascii="Arial" w:hAnsi="Arial" w:cs="Arial"/>
          <w:b/>
          <w:bCs/>
          <w:sz w:val="28"/>
          <w:szCs w:val="28"/>
        </w:rPr>
      </w:pPr>
      <w:r w:rsidRPr="00A60425">
        <w:rPr>
          <w:rFonts w:ascii="Arial" w:hAnsi="Arial" w:cs="Arial"/>
          <w:b/>
          <w:bCs/>
          <w:noProof/>
          <w:lang w:eastAsia="en-AU"/>
        </w:rPr>
        <w:drawing>
          <wp:anchor distT="0" distB="0" distL="114300" distR="114300" simplePos="0" relativeHeight="251658240" behindDoc="1" locked="0" layoutInCell="1" allowOverlap="1" wp14:anchorId="0B9A44FE" wp14:editId="38558217">
            <wp:simplePos x="0" y="0"/>
            <wp:positionH relativeFrom="column">
              <wp:posOffset>5105400</wp:posOffset>
            </wp:positionH>
            <wp:positionV relativeFrom="page">
              <wp:posOffset>288925</wp:posOffset>
            </wp:positionV>
            <wp:extent cx="1362075" cy="1308735"/>
            <wp:effectExtent l="0" t="0" r="9525" b="5715"/>
            <wp:wrapSquare wrapText="bothSides"/>
            <wp:docPr id="9" name="Picture 9" descr="C:\Users\Rog.Chhabra\Desktop\New folder\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g.Chhabra\Desktop\New folder\A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1308735"/>
                    </a:xfrm>
                    <a:prstGeom prst="rect">
                      <a:avLst/>
                    </a:prstGeom>
                    <a:noFill/>
                    <a:ln>
                      <a:noFill/>
                    </a:ln>
                    <a:effectLst>
                      <a:glow>
                        <a:schemeClr val="accent1"/>
                      </a:glow>
                      <a:reflection endPos="0" dist="50800" dir="5400000" sy="-100000" algn="bl" rotWithShape="0"/>
                    </a:effectLst>
                  </pic:spPr>
                </pic:pic>
              </a:graphicData>
            </a:graphic>
            <wp14:sizeRelH relativeFrom="page">
              <wp14:pctWidth>0</wp14:pctWidth>
            </wp14:sizeRelH>
            <wp14:sizeRelV relativeFrom="page">
              <wp14:pctHeight>0</wp14:pctHeight>
            </wp14:sizeRelV>
          </wp:anchor>
        </w:drawing>
      </w:r>
      <w:r w:rsidR="00C37FF7">
        <w:rPr>
          <w:rFonts w:ascii="Arial" w:hAnsi="Arial" w:cs="Arial"/>
          <w:b/>
          <w:bCs/>
          <w:sz w:val="28"/>
          <w:szCs w:val="28"/>
        </w:rPr>
        <w:t>Sydney Festival</w:t>
      </w:r>
      <w:r w:rsidR="00370202">
        <w:rPr>
          <w:rFonts w:ascii="Arial" w:hAnsi="Arial" w:cs="Arial"/>
          <w:b/>
          <w:bCs/>
          <w:sz w:val="28"/>
          <w:szCs w:val="28"/>
        </w:rPr>
        <w:t xml:space="preserve"> – </w:t>
      </w:r>
      <w:r w:rsidR="00C37FF7">
        <w:rPr>
          <w:rFonts w:ascii="Arial" w:hAnsi="Arial" w:cs="Arial"/>
          <w:b/>
          <w:bCs/>
          <w:sz w:val="28"/>
          <w:szCs w:val="28"/>
        </w:rPr>
        <w:t>Administration</w:t>
      </w:r>
      <w:r w:rsidR="000E7239">
        <w:rPr>
          <w:rFonts w:ascii="Arial" w:hAnsi="Arial" w:cs="Arial"/>
          <w:b/>
          <w:bCs/>
          <w:sz w:val="28"/>
          <w:szCs w:val="28"/>
        </w:rPr>
        <w:t xml:space="preserve"> Trainee</w:t>
      </w:r>
      <w:r w:rsidR="00C37FF7">
        <w:rPr>
          <w:rFonts w:ascii="Arial" w:hAnsi="Arial" w:cs="Arial"/>
          <w:b/>
          <w:bCs/>
          <w:sz w:val="28"/>
          <w:szCs w:val="28"/>
        </w:rPr>
        <w:t>ship</w:t>
      </w:r>
      <w:r w:rsidR="000E7239">
        <w:rPr>
          <w:rFonts w:ascii="Arial" w:hAnsi="Arial" w:cs="Arial"/>
          <w:b/>
          <w:bCs/>
          <w:sz w:val="28"/>
          <w:szCs w:val="28"/>
        </w:rPr>
        <w:t xml:space="preserve"> (Indigenous)</w:t>
      </w:r>
    </w:p>
    <w:p w:rsidR="00A60425" w:rsidRDefault="00A60425" w:rsidP="00EA4111">
      <w:pPr>
        <w:autoSpaceDE w:val="0"/>
        <w:autoSpaceDN w:val="0"/>
        <w:adjustRightInd w:val="0"/>
        <w:spacing w:after="0" w:line="240" w:lineRule="auto"/>
        <w:rPr>
          <w:rFonts w:ascii="Arial" w:hAnsi="Arial" w:cs="Arial"/>
          <w:b/>
          <w:bCs/>
        </w:rPr>
      </w:pPr>
    </w:p>
    <w:p w:rsidR="000140D9" w:rsidRDefault="00062E66" w:rsidP="00EA4111">
      <w:pPr>
        <w:autoSpaceDE w:val="0"/>
        <w:autoSpaceDN w:val="0"/>
        <w:adjustRightInd w:val="0"/>
        <w:spacing w:after="0" w:line="240" w:lineRule="auto"/>
        <w:rPr>
          <w:rFonts w:ascii="Arial" w:hAnsi="Arial" w:cs="Arial"/>
        </w:rPr>
      </w:pPr>
      <w:r w:rsidRPr="00D876CC">
        <w:rPr>
          <w:rFonts w:ascii="Arial" w:hAnsi="Arial" w:cs="Arial"/>
          <w:b/>
          <w:bCs/>
        </w:rPr>
        <w:t xml:space="preserve">About </w:t>
      </w:r>
      <w:proofErr w:type="spellStart"/>
      <w:r w:rsidRPr="00D876CC">
        <w:rPr>
          <w:rFonts w:ascii="Arial" w:hAnsi="Arial" w:cs="Arial"/>
          <w:b/>
          <w:bCs/>
        </w:rPr>
        <w:t>ArtsReady</w:t>
      </w:r>
      <w:proofErr w:type="spellEnd"/>
      <w:r w:rsidR="00A60425" w:rsidRPr="00A6042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D876CC">
        <w:rPr>
          <w:rFonts w:ascii="Arial" w:hAnsi="Arial" w:cs="Arial"/>
        </w:rPr>
        <w:br/>
      </w:r>
    </w:p>
    <w:p w:rsidR="0083582E" w:rsidRPr="00051167" w:rsidRDefault="00062E66" w:rsidP="00EA4111">
      <w:pPr>
        <w:autoSpaceDE w:val="0"/>
        <w:autoSpaceDN w:val="0"/>
        <w:adjustRightInd w:val="0"/>
        <w:spacing w:after="0" w:line="240" w:lineRule="auto"/>
        <w:rPr>
          <w:rFonts w:ascii="Arial" w:hAnsi="Arial" w:cs="Arial"/>
          <w:b/>
          <w:bCs/>
          <w:szCs w:val="24"/>
        </w:rPr>
      </w:pPr>
      <w:r w:rsidRPr="00D876CC">
        <w:rPr>
          <w:rFonts w:ascii="Arial" w:hAnsi="Arial" w:cs="Arial"/>
        </w:rPr>
        <w:t xml:space="preserve">ArtsReady is a national, not-for-profit </w:t>
      </w:r>
      <w:r w:rsidR="00E163CC">
        <w:rPr>
          <w:rFonts w:ascii="Arial" w:hAnsi="Arial" w:cs="Arial"/>
        </w:rPr>
        <w:t>e</w:t>
      </w:r>
      <w:r w:rsidRPr="00D876CC">
        <w:rPr>
          <w:rFonts w:ascii="Arial" w:hAnsi="Arial" w:cs="Arial"/>
        </w:rPr>
        <w:t xml:space="preserve">mployment and </w:t>
      </w:r>
      <w:r w:rsidR="00E163CC">
        <w:rPr>
          <w:rFonts w:ascii="Arial" w:hAnsi="Arial" w:cs="Arial"/>
        </w:rPr>
        <w:t>e</w:t>
      </w:r>
      <w:r w:rsidRPr="00D876CC">
        <w:rPr>
          <w:rFonts w:ascii="Arial" w:hAnsi="Arial" w:cs="Arial"/>
        </w:rPr>
        <w:t>ducation company.  We deliver support, training and education through traineeships, resulting in quality employment opportunities for young Australians.</w:t>
      </w:r>
      <w:r w:rsidR="004D161B" w:rsidRPr="00BF3F16">
        <w:rPr>
          <w:rFonts w:ascii="Arial" w:hAnsi="Arial" w:cs="Arial"/>
        </w:rPr>
        <w:br/>
      </w:r>
    </w:p>
    <w:p w:rsidR="00C0651D" w:rsidRDefault="00585319" w:rsidP="00EA4111">
      <w:pPr>
        <w:autoSpaceDE w:val="0"/>
        <w:autoSpaceDN w:val="0"/>
        <w:adjustRightInd w:val="0"/>
        <w:spacing w:after="0" w:line="240" w:lineRule="auto"/>
        <w:rPr>
          <w:rFonts w:ascii="Arial" w:hAnsi="Arial" w:cs="Arial"/>
          <w:iCs/>
        </w:rPr>
      </w:pPr>
      <w:r w:rsidRPr="004F191E">
        <w:rPr>
          <w:rFonts w:ascii="Arial" w:hAnsi="Arial" w:cs="Arial"/>
          <w:b/>
          <w:bCs/>
        </w:rPr>
        <w:t xml:space="preserve">About </w:t>
      </w:r>
      <w:r w:rsidR="00062E66">
        <w:rPr>
          <w:rFonts w:ascii="Arial" w:hAnsi="Arial" w:cs="Arial"/>
          <w:b/>
          <w:bCs/>
        </w:rPr>
        <w:t xml:space="preserve">the </w:t>
      </w:r>
      <w:r w:rsidR="00E163CC">
        <w:rPr>
          <w:rFonts w:ascii="Arial" w:hAnsi="Arial" w:cs="Arial"/>
          <w:b/>
          <w:bCs/>
        </w:rPr>
        <w:t>o</w:t>
      </w:r>
      <w:r w:rsidR="00F40F90">
        <w:rPr>
          <w:rFonts w:ascii="Arial" w:hAnsi="Arial" w:cs="Arial"/>
          <w:b/>
          <w:bCs/>
        </w:rPr>
        <w:t>pportunity</w:t>
      </w:r>
      <w:r w:rsidRPr="00E07677">
        <w:rPr>
          <w:rFonts w:ascii="Arial" w:hAnsi="Arial" w:cs="Arial"/>
          <w:sz w:val="24"/>
          <w:szCs w:val="24"/>
        </w:rPr>
        <w:br/>
      </w:r>
    </w:p>
    <w:p w:rsidR="00DA5965" w:rsidRPr="00903227" w:rsidRDefault="003C7AF6" w:rsidP="00C0651D">
      <w:pPr>
        <w:autoSpaceDE w:val="0"/>
        <w:autoSpaceDN w:val="0"/>
        <w:adjustRightInd w:val="0"/>
        <w:spacing w:after="0" w:line="240" w:lineRule="auto"/>
        <w:rPr>
          <w:rFonts w:ascii="Arial" w:eastAsia="Times New Roman" w:hAnsi="Arial" w:cs="Arial"/>
        </w:rPr>
      </w:pPr>
      <w:r>
        <w:rPr>
          <w:rFonts w:ascii="Arial" w:hAnsi="Arial" w:cs="Arial"/>
          <w:iCs/>
        </w:rPr>
        <w:t>We</w:t>
      </w:r>
      <w:r w:rsidR="0083582E" w:rsidRPr="00526FE8">
        <w:rPr>
          <w:rFonts w:ascii="Arial" w:hAnsi="Arial" w:cs="Arial"/>
          <w:i/>
          <w:iCs/>
        </w:rPr>
        <w:t xml:space="preserve"> </w:t>
      </w:r>
      <w:r>
        <w:rPr>
          <w:rFonts w:ascii="Arial" w:hAnsi="Arial" w:cs="Arial"/>
        </w:rPr>
        <w:t>currently have</w:t>
      </w:r>
      <w:r w:rsidR="0024133B">
        <w:rPr>
          <w:rFonts w:ascii="Arial" w:hAnsi="Arial" w:cs="Arial"/>
        </w:rPr>
        <w:t xml:space="preserve"> </w:t>
      </w:r>
      <w:r w:rsidR="00C75DDE">
        <w:rPr>
          <w:rFonts w:ascii="Arial" w:hAnsi="Arial" w:cs="Arial"/>
        </w:rPr>
        <w:t xml:space="preserve">a </w:t>
      </w:r>
      <w:r w:rsidR="0024133B">
        <w:rPr>
          <w:rFonts w:ascii="Arial" w:hAnsi="Arial" w:cs="Arial"/>
        </w:rPr>
        <w:t>full-time</w:t>
      </w:r>
      <w:r w:rsidR="00C75DDE">
        <w:rPr>
          <w:rFonts w:ascii="Arial" w:hAnsi="Arial" w:cs="Arial"/>
        </w:rPr>
        <w:t xml:space="preserve"> Administration </w:t>
      </w:r>
      <w:r w:rsidR="00C37FF7">
        <w:rPr>
          <w:rFonts w:ascii="Arial" w:hAnsi="Arial" w:cs="Arial"/>
        </w:rPr>
        <w:t>traineeship</w:t>
      </w:r>
      <w:r w:rsidR="0083582E" w:rsidRPr="00526FE8">
        <w:rPr>
          <w:rFonts w:ascii="Arial" w:hAnsi="Arial" w:cs="Arial"/>
        </w:rPr>
        <w:t xml:space="preserve"> </w:t>
      </w:r>
      <w:r w:rsidR="00DA5965">
        <w:rPr>
          <w:rFonts w:ascii="Arial" w:hAnsi="Arial" w:cs="Arial"/>
        </w:rPr>
        <w:t xml:space="preserve">with </w:t>
      </w:r>
      <w:r w:rsidR="00C0651D">
        <w:rPr>
          <w:rFonts w:ascii="Arial" w:hAnsi="Arial" w:cs="Arial"/>
        </w:rPr>
        <w:t xml:space="preserve">the </w:t>
      </w:r>
      <w:r w:rsidR="00C37FF7">
        <w:rPr>
          <w:rFonts w:ascii="Arial" w:hAnsi="Arial" w:cs="Arial"/>
        </w:rPr>
        <w:t xml:space="preserve">team at </w:t>
      </w:r>
      <w:r w:rsidR="00062E66">
        <w:rPr>
          <w:rFonts w:ascii="Arial" w:hAnsi="Arial" w:cs="Arial"/>
        </w:rPr>
        <w:t>Sydney</w:t>
      </w:r>
      <w:r w:rsidR="00C37FF7">
        <w:rPr>
          <w:rFonts w:ascii="Arial" w:hAnsi="Arial" w:cs="Arial"/>
        </w:rPr>
        <w:t xml:space="preserve"> Festival</w:t>
      </w:r>
      <w:r w:rsidR="00C0651D">
        <w:rPr>
          <w:rFonts w:ascii="Arial" w:hAnsi="Arial" w:cs="Arial"/>
        </w:rPr>
        <w:t xml:space="preserve">. </w:t>
      </w:r>
      <w:r w:rsidR="00C37FF7">
        <w:rPr>
          <w:rFonts w:ascii="Arial" w:hAnsi="Arial" w:cs="Arial"/>
        </w:rPr>
        <w:t>Traineeships are</w:t>
      </w:r>
      <w:r w:rsidR="00DA5965">
        <w:rPr>
          <w:rFonts w:ascii="Arial" w:hAnsi="Arial" w:cs="Arial"/>
        </w:rPr>
        <w:t xml:space="preserve"> exci</w:t>
      </w:r>
      <w:r w:rsidR="00D07025">
        <w:rPr>
          <w:rFonts w:ascii="Arial" w:hAnsi="Arial" w:cs="Arial"/>
        </w:rPr>
        <w:t>ting opportunities that give</w:t>
      </w:r>
      <w:r w:rsidR="00C37FF7">
        <w:rPr>
          <w:rFonts w:ascii="Arial" w:hAnsi="Arial" w:cs="Arial"/>
        </w:rPr>
        <w:t xml:space="preserve"> people</w:t>
      </w:r>
      <w:r w:rsidR="00DA5965">
        <w:rPr>
          <w:rFonts w:ascii="Arial" w:hAnsi="Arial" w:cs="Arial"/>
        </w:rPr>
        <w:t xml:space="preserve"> the chance to learn on-the-job skills and be mentored by </w:t>
      </w:r>
      <w:r w:rsidR="00C75DDE">
        <w:rPr>
          <w:rFonts w:ascii="Arial" w:hAnsi="Arial" w:cs="Arial"/>
        </w:rPr>
        <w:t>industry experts</w:t>
      </w:r>
      <w:r w:rsidR="00DA5965">
        <w:rPr>
          <w:rFonts w:ascii="Arial" w:hAnsi="Arial" w:cs="Arial"/>
        </w:rPr>
        <w:t xml:space="preserve">. </w:t>
      </w:r>
      <w:r w:rsidR="001C7236">
        <w:rPr>
          <w:rFonts w:ascii="Arial" w:eastAsia="Times New Roman" w:hAnsi="Arial" w:cs="Arial"/>
        </w:rPr>
        <w:t>At the en</w:t>
      </w:r>
      <w:r w:rsidR="00C37FF7">
        <w:rPr>
          <w:rFonts w:ascii="Arial" w:eastAsia="Times New Roman" w:hAnsi="Arial" w:cs="Arial"/>
        </w:rPr>
        <w:t xml:space="preserve">d of the program, trainees </w:t>
      </w:r>
      <w:r w:rsidR="001C7236">
        <w:rPr>
          <w:rFonts w:ascii="Arial" w:eastAsia="Times New Roman" w:hAnsi="Arial" w:cs="Arial"/>
        </w:rPr>
        <w:t>receive a</w:t>
      </w:r>
      <w:r w:rsidR="0024133B">
        <w:rPr>
          <w:rFonts w:ascii="Arial" w:eastAsia="Times New Roman" w:hAnsi="Arial" w:cs="Arial"/>
        </w:rPr>
        <w:t xml:space="preserve"> nationally recognised</w:t>
      </w:r>
      <w:r w:rsidR="00C0651D" w:rsidRPr="008F4DB6">
        <w:rPr>
          <w:rFonts w:ascii="Arial" w:eastAsia="Times New Roman" w:hAnsi="Arial" w:cs="Arial"/>
        </w:rPr>
        <w:t xml:space="preserve"> Certificate III </w:t>
      </w:r>
      <w:r w:rsidR="00B60982">
        <w:rPr>
          <w:rFonts w:ascii="Arial" w:eastAsia="Times New Roman" w:hAnsi="Arial" w:cs="Arial"/>
        </w:rPr>
        <w:t>in B</w:t>
      </w:r>
      <w:r w:rsidR="00C0651D" w:rsidRPr="008F4DB6">
        <w:rPr>
          <w:rFonts w:ascii="Arial" w:eastAsia="Times New Roman" w:hAnsi="Arial" w:cs="Arial"/>
        </w:rPr>
        <w:t>usiness</w:t>
      </w:r>
      <w:r w:rsidR="00B60982">
        <w:rPr>
          <w:rFonts w:ascii="Arial" w:eastAsia="Times New Roman" w:hAnsi="Arial" w:cs="Arial"/>
        </w:rPr>
        <w:t xml:space="preserve"> </w:t>
      </w:r>
      <w:r w:rsidR="00C0651D" w:rsidRPr="008F4DB6">
        <w:rPr>
          <w:rFonts w:ascii="Arial" w:eastAsia="Times New Roman" w:hAnsi="Arial" w:cs="Arial"/>
        </w:rPr>
        <w:t>qualification</w:t>
      </w:r>
      <w:r w:rsidR="00B60982">
        <w:rPr>
          <w:rFonts w:ascii="Arial" w:eastAsia="Times New Roman" w:hAnsi="Arial" w:cs="Arial"/>
        </w:rPr>
        <w:t>.</w:t>
      </w:r>
      <w:r w:rsidR="008E55C5">
        <w:rPr>
          <w:rFonts w:ascii="Arial" w:eastAsia="Times New Roman" w:hAnsi="Arial" w:cs="Arial"/>
        </w:rPr>
        <w:t xml:space="preserve"> </w:t>
      </w:r>
      <w:r w:rsidR="00C37FF7">
        <w:rPr>
          <w:rFonts w:ascii="Arial" w:hAnsi="Arial" w:cs="Arial"/>
        </w:rPr>
        <w:t xml:space="preserve">Each of our roles </w:t>
      </w:r>
      <w:r w:rsidR="00DA5965">
        <w:rPr>
          <w:rFonts w:ascii="Arial" w:hAnsi="Arial" w:cs="Arial"/>
        </w:rPr>
        <w:t>provide an ideal launching pad for a fulfillin</w:t>
      </w:r>
      <w:r w:rsidR="00C37FF7">
        <w:rPr>
          <w:rFonts w:ascii="Arial" w:hAnsi="Arial" w:cs="Arial"/>
        </w:rPr>
        <w:t xml:space="preserve">g career within NSW’s </w:t>
      </w:r>
      <w:r w:rsidR="00DA5965">
        <w:rPr>
          <w:rFonts w:ascii="Arial" w:hAnsi="Arial" w:cs="Arial"/>
        </w:rPr>
        <w:t xml:space="preserve">arts and cultural sector.  </w:t>
      </w:r>
    </w:p>
    <w:p w:rsidR="00062E66" w:rsidRDefault="007A1C27" w:rsidP="000C4749">
      <w:pPr>
        <w:rPr>
          <w:rFonts w:ascii="Arial" w:hAnsi="Arial" w:cs="Arial"/>
          <w:b/>
        </w:rPr>
      </w:pPr>
      <w:r>
        <w:rPr>
          <w:rFonts w:ascii="Arial" w:hAnsi="Arial" w:cs="Arial"/>
        </w:rPr>
        <w:br/>
      </w:r>
      <w:r w:rsidR="00062E66">
        <w:rPr>
          <w:rFonts w:ascii="Arial" w:hAnsi="Arial" w:cs="Arial"/>
          <w:b/>
        </w:rPr>
        <w:t xml:space="preserve">About </w:t>
      </w:r>
      <w:r w:rsidR="00E163CC">
        <w:rPr>
          <w:rFonts w:ascii="Arial" w:hAnsi="Arial" w:cs="Arial"/>
          <w:b/>
        </w:rPr>
        <w:t xml:space="preserve">the </w:t>
      </w:r>
      <w:r w:rsidR="00062E66">
        <w:rPr>
          <w:rFonts w:ascii="Arial" w:hAnsi="Arial" w:cs="Arial"/>
          <w:b/>
        </w:rPr>
        <w:t>Sydney</w:t>
      </w:r>
      <w:r w:rsidR="00C37FF7">
        <w:rPr>
          <w:rFonts w:ascii="Arial" w:hAnsi="Arial" w:cs="Arial"/>
          <w:b/>
        </w:rPr>
        <w:t xml:space="preserve"> Festival</w:t>
      </w:r>
      <w:r w:rsidR="00062E66">
        <w:rPr>
          <w:rFonts w:ascii="Arial" w:hAnsi="Arial" w:cs="Arial"/>
          <w:b/>
        </w:rPr>
        <w:t>:</w:t>
      </w:r>
    </w:p>
    <w:p w:rsidR="00D07025" w:rsidRDefault="00064BB0" w:rsidP="00064BB0">
      <w:pPr>
        <w:autoSpaceDE w:val="0"/>
        <w:autoSpaceDN w:val="0"/>
        <w:adjustRightInd w:val="0"/>
        <w:spacing w:after="0" w:line="240" w:lineRule="auto"/>
        <w:rPr>
          <w:rFonts w:ascii="Arial" w:hAnsi="Arial" w:cs="Arial"/>
        </w:rPr>
      </w:pPr>
      <w:r w:rsidRPr="00064BB0">
        <w:rPr>
          <w:rFonts w:ascii="Arial" w:hAnsi="Arial" w:cs="Arial"/>
        </w:rPr>
        <w:t>Every January, Sydney Festival enlivens and transforms Sydney with a bold cultural celebration based on the highest quality art and big ideas.</w:t>
      </w:r>
      <w:r w:rsidRPr="00064BB0">
        <w:rPr>
          <w:rFonts w:ascii="Arial" w:hAnsi="Arial" w:cs="Arial"/>
        </w:rPr>
        <w:br/>
      </w:r>
      <w:r w:rsidRPr="00064BB0">
        <w:rPr>
          <w:rFonts w:ascii="Arial" w:hAnsi="Arial" w:cs="Arial"/>
        </w:rPr>
        <w:br/>
        <w:t>The program is kaleidoscopic in its diversity, from burlesque, cheeky cabaret and circus, to high energy jazz, indie rock and theatre; from contemporary dance to family programs to Indigenous arts practice. In 2017, Sydney Festival's program presented over 450 performances and 150 events performed by over 1,000 artists at more than 46 venues across theatre, dance, music, circus and art. Inclusive programming, a broad range of free events and accessible pricing policies for the ticketed shows meant that Sydney Festival was open to all, welcoming Sydneysiders and visitors from wherever they live.</w:t>
      </w:r>
    </w:p>
    <w:p w:rsidR="00064BB0" w:rsidRPr="00064BB0" w:rsidRDefault="00064BB0" w:rsidP="00064BB0">
      <w:pPr>
        <w:autoSpaceDE w:val="0"/>
        <w:autoSpaceDN w:val="0"/>
        <w:adjustRightInd w:val="0"/>
        <w:spacing w:after="0" w:line="240" w:lineRule="auto"/>
        <w:rPr>
          <w:rFonts w:ascii="Arial" w:hAnsi="Arial" w:cs="Arial"/>
        </w:rPr>
      </w:pPr>
    </w:p>
    <w:p w:rsidR="00A60425" w:rsidRPr="008E55C5" w:rsidRDefault="00C37FF7" w:rsidP="00C37FF7">
      <w:pPr>
        <w:autoSpaceDE w:val="0"/>
        <w:autoSpaceDN w:val="0"/>
        <w:adjustRightInd w:val="0"/>
        <w:spacing w:after="0"/>
        <w:rPr>
          <w:rFonts w:ascii="Arial" w:hAnsi="Arial" w:cs="Arial"/>
        </w:rPr>
      </w:pPr>
      <w:r>
        <w:rPr>
          <w:rFonts w:ascii="Arial" w:hAnsi="Arial" w:cs="Arial"/>
          <w:b/>
        </w:rPr>
        <w:t>Administration Trainee</w:t>
      </w:r>
      <w:r w:rsidR="000E7239">
        <w:rPr>
          <w:rFonts w:ascii="Arial" w:hAnsi="Arial" w:cs="Arial"/>
          <w:b/>
        </w:rPr>
        <w:t xml:space="preserve"> (Indigenous)</w:t>
      </w:r>
      <w:r w:rsidR="00A60425">
        <w:rPr>
          <w:rFonts w:ascii="Arial" w:hAnsi="Arial" w:cs="Arial"/>
        </w:rPr>
        <w:t xml:space="preserve"> - </w:t>
      </w:r>
      <w:r>
        <w:rPr>
          <w:rFonts w:ascii="Arial" w:hAnsi="Arial" w:cs="Arial"/>
        </w:rPr>
        <w:t xml:space="preserve">The </w:t>
      </w:r>
      <w:r w:rsidRPr="00C37FF7">
        <w:rPr>
          <w:rFonts w:ascii="Arial" w:hAnsi="Arial" w:cs="Arial"/>
        </w:rPr>
        <w:t xml:space="preserve">Administration Trainee reports to the </w:t>
      </w:r>
      <w:r w:rsidR="00064BB0">
        <w:rPr>
          <w:rFonts w:ascii="Arial" w:hAnsi="Arial" w:cs="Arial"/>
        </w:rPr>
        <w:t>Executive Assistant</w:t>
      </w:r>
      <w:r w:rsidRPr="00C37FF7">
        <w:rPr>
          <w:rFonts w:ascii="Arial" w:hAnsi="Arial" w:cs="Arial"/>
        </w:rPr>
        <w:t xml:space="preserve"> and plays a vital role in assisting in the e</w:t>
      </w:r>
      <w:r>
        <w:rPr>
          <w:rFonts w:ascii="Arial" w:hAnsi="Arial" w:cs="Arial"/>
        </w:rPr>
        <w:t>fficient running of the Sydney</w:t>
      </w:r>
      <w:r w:rsidRPr="00C37FF7">
        <w:rPr>
          <w:rFonts w:ascii="Arial" w:hAnsi="Arial" w:cs="Arial"/>
        </w:rPr>
        <w:t xml:space="preserve"> Festival office. This role will provide support across general office administration, front of house, and customer service</w:t>
      </w:r>
    </w:p>
    <w:p w:rsidR="00C75DDE" w:rsidRDefault="00370202" w:rsidP="00C75DDE">
      <w:pPr>
        <w:autoSpaceDE w:val="0"/>
        <w:autoSpaceDN w:val="0"/>
        <w:adjustRightInd w:val="0"/>
        <w:spacing w:after="0"/>
        <w:rPr>
          <w:rFonts w:ascii="Arial" w:hAnsi="Arial" w:cs="Arial"/>
          <w:b/>
        </w:rPr>
      </w:pPr>
      <w:r w:rsidRPr="00370202">
        <w:rPr>
          <w:rFonts w:ascii="Arial" w:hAnsi="Arial" w:cs="Arial"/>
          <w:b/>
        </w:rPr>
        <w:br/>
      </w:r>
      <w:r w:rsidR="00C75DDE" w:rsidRPr="00C75DDE">
        <w:rPr>
          <w:rFonts w:ascii="Arial" w:hAnsi="Arial" w:cs="Arial"/>
          <w:b/>
        </w:rPr>
        <w:t>SELECTION CRITERIA</w:t>
      </w:r>
    </w:p>
    <w:p w:rsidR="00C75DDE" w:rsidRPr="00C75DDE" w:rsidRDefault="00C75DDE" w:rsidP="00C75DDE">
      <w:pPr>
        <w:autoSpaceDE w:val="0"/>
        <w:autoSpaceDN w:val="0"/>
        <w:adjustRightInd w:val="0"/>
        <w:spacing w:after="0"/>
        <w:rPr>
          <w:rFonts w:ascii="Arial" w:hAnsi="Arial" w:cs="Arial"/>
          <w:b/>
        </w:rPr>
      </w:pPr>
    </w:p>
    <w:p w:rsidR="00C75DDE" w:rsidRPr="00C75DDE" w:rsidRDefault="00C75DDE" w:rsidP="00C75DDE">
      <w:pPr>
        <w:pStyle w:val="ListParagraph"/>
        <w:numPr>
          <w:ilvl w:val="0"/>
          <w:numId w:val="23"/>
        </w:numPr>
        <w:autoSpaceDE w:val="0"/>
        <w:autoSpaceDN w:val="0"/>
        <w:adjustRightInd w:val="0"/>
        <w:spacing w:after="0"/>
        <w:rPr>
          <w:rFonts w:ascii="Arial" w:hAnsi="Arial" w:cs="Arial"/>
        </w:rPr>
      </w:pPr>
      <w:r w:rsidRPr="00C75DDE">
        <w:rPr>
          <w:rFonts w:ascii="Arial" w:hAnsi="Arial" w:cs="Arial"/>
        </w:rPr>
        <w:t>Desire to provide administrative support in a busy professional environment.</w:t>
      </w:r>
    </w:p>
    <w:p w:rsidR="00C75DDE" w:rsidRPr="00C75DDE" w:rsidRDefault="00C75DDE" w:rsidP="00C75DDE">
      <w:pPr>
        <w:pStyle w:val="ListParagraph"/>
        <w:numPr>
          <w:ilvl w:val="0"/>
          <w:numId w:val="23"/>
        </w:numPr>
        <w:autoSpaceDE w:val="0"/>
        <w:autoSpaceDN w:val="0"/>
        <w:adjustRightInd w:val="0"/>
        <w:spacing w:after="0"/>
        <w:rPr>
          <w:rFonts w:ascii="Arial" w:hAnsi="Arial" w:cs="Arial"/>
        </w:rPr>
      </w:pPr>
      <w:r w:rsidRPr="00C75DDE">
        <w:rPr>
          <w:rFonts w:ascii="Arial" w:hAnsi="Arial" w:cs="Arial"/>
        </w:rPr>
        <w:t>Demonstrated interest in working in an event or festival environment.</w:t>
      </w:r>
    </w:p>
    <w:p w:rsidR="00C75DDE" w:rsidRPr="00C75DDE" w:rsidRDefault="00C75DDE" w:rsidP="00C75DDE">
      <w:pPr>
        <w:pStyle w:val="ListParagraph"/>
        <w:numPr>
          <w:ilvl w:val="0"/>
          <w:numId w:val="23"/>
        </w:numPr>
        <w:autoSpaceDE w:val="0"/>
        <w:autoSpaceDN w:val="0"/>
        <w:adjustRightInd w:val="0"/>
        <w:spacing w:after="0"/>
        <w:rPr>
          <w:rFonts w:ascii="Arial" w:hAnsi="Arial" w:cs="Arial"/>
        </w:rPr>
      </w:pPr>
      <w:r w:rsidRPr="00C75DDE">
        <w:rPr>
          <w:rFonts w:ascii="Arial" w:hAnsi="Arial" w:cs="Arial"/>
        </w:rPr>
        <w:t>A positive, energetic, proactive disposition and responsible approach to managing multiple tasks on competing deadlines.</w:t>
      </w:r>
    </w:p>
    <w:p w:rsidR="00C75DDE" w:rsidRPr="00C75DDE" w:rsidRDefault="00C75DDE" w:rsidP="00C75DDE">
      <w:pPr>
        <w:pStyle w:val="ListParagraph"/>
        <w:numPr>
          <w:ilvl w:val="0"/>
          <w:numId w:val="23"/>
        </w:numPr>
        <w:autoSpaceDE w:val="0"/>
        <w:autoSpaceDN w:val="0"/>
        <w:adjustRightInd w:val="0"/>
        <w:spacing w:after="0"/>
        <w:rPr>
          <w:rFonts w:ascii="Arial" w:hAnsi="Arial" w:cs="Arial"/>
        </w:rPr>
      </w:pPr>
      <w:r w:rsidRPr="00C75DDE">
        <w:rPr>
          <w:rFonts w:ascii="Arial" w:hAnsi="Arial" w:cs="Arial"/>
        </w:rPr>
        <w:t>Ability to develop skills to work efficiently under pressure while maintaining attention to detail.</w:t>
      </w:r>
    </w:p>
    <w:p w:rsidR="00C75DDE" w:rsidRPr="00C75DDE" w:rsidRDefault="00C75DDE" w:rsidP="00C75DDE">
      <w:pPr>
        <w:pStyle w:val="ListParagraph"/>
        <w:numPr>
          <w:ilvl w:val="0"/>
          <w:numId w:val="23"/>
        </w:numPr>
        <w:autoSpaceDE w:val="0"/>
        <w:autoSpaceDN w:val="0"/>
        <w:adjustRightInd w:val="0"/>
        <w:spacing w:after="0"/>
        <w:rPr>
          <w:rFonts w:ascii="Arial" w:hAnsi="Arial" w:cs="Arial"/>
        </w:rPr>
      </w:pPr>
      <w:r w:rsidRPr="00C75DDE">
        <w:rPr>
          <w:rFonts w:ascii="Arial" w:hAnsi="Arial" w:cs="Arial"/>
        </w:rPr>
        <w:t>Be an experienced user of email and the Internet and undertake regular use of programs such as MS Word, MS Excel and or similar programs.</w:t>
      </w:r>
    </w:p>
    <w:p w:rsidR="00C75DDE" w:rsidRPr="00C75DDE" w:rsidRDefault="00C75DDE" w:rsidP="00C75DDE">
      <w:pPr>
        <w:pStyle w:val="ListParagraph"/>
        <w:numPr>
          <w:ilvl w:val="0"/>
          <w:numId w:val="23"/>
        </w:numPr>
        <w:autoSpaceDE w:val="0"/>
        <w:autoSpaceDN w:val="0"/>
        <w:adjustRightInd w:val="0"/>
        <w:spacing w:after="0"/>
        <w:rPr>
          <w:rFonts w:ascii="Arial" w:hAnsi="Arial" w:cs="Arial"/>
        </w:rPr>
      </w:pPr>
      <w:r w:rsidRPr="00C75DDE">
        <w:rPr>
          <w:rFonts w:ascii="Arial" w:hAnsi="Arial" w:cs="Arial"/>
        </w:rPr>
        <w:t>High level of competency in data entry with speed and accuracy.</w:t>
      </w:r>
    </w:p>
    <w:p w:rsidR="00C75DDE" w:rsidRPr="00C75DDE" w:rsidRDefault="00C75DDE" w:rsidP="00C75DDE">
      <w:pPr>
        <w:pStyle w:val="ListParagraph"/>
        <w:numPr>
          <w:ilvl w:val="0"/>
          <w:numId w:val="23"/>
        </w:numPr>
        <w:autoSpaceDE w:val="0"/>
        <w:autoSpaceDN w:val="0"/>
        <w:adjustRightInd w:val="0"/>
        <w:spacing w:after="0"/>
        <w:rPr>
          <w:rFonts w:ascii="Arial" w:hAnsi="Arial" w:cs="Arial"/>
        </w:rPr>
      </w:pPr>
      <w:r w:rsidRPr="00C75DDE">
        <w:rPr>
          <w:rFonts w:ascii="Arial" w:hAnsi="Arial" w:cs="Arial"/>
        </w:rPr>
        <w:t>Excellent interpersonal and communication skills including an impeccable phone manner, professional personal presentation, and confidence in developing the ability to communicate with a range of stakeholders at various levels.</w:t>
      </w:r>
    </w:p>
    <w:p w:rsidR="00C75DDE" w:rsidRPr="00C75DDE" w:rsidRDefault="00C75DDE" w:rsidP="00C75DDE">
      <w:pPr>
        <w:pStyle w:val="ListParagraph"/>
        <w:numPr>
          <w:ilvl w:val="0"/>
          <w:numId w:val="23"/>
        </w:numPr>
        <w:autoSpaceDE w:val="0"/>
        <w:autoSpaceDN w:val="0"/>
        <w:adjustRightInd w:val="0"/>
        <w:spacing w:after="0"/>
        <w:rPr>
          <w:rFonts w:ascii="Arial" w:hAnsi="Arial" w:cs="Arial"/>
        </w:rPr>
      </w:pPr>
      <w:r w:rsidRPr="00C75DDE">
        <w:rPr>
          <w:rFonts w:ascii="Arial" w:hAnsi="Arial" w:cs="Arial"/>
        </w:rPr>
        <w:t>Self-motivated and an ability to work both under direction and independently in a team environment and a strong willingness to learn.</w:t>
      </w:r>
    </w:p>
    <w:p w:rsidR="00C75DDE" w:rsidRPr="00C75DDE" w:rsidRDefault="00C75DDE" w:rsidP="00C75DDE">
      <w:pPr>
        <w:pStyle w:val="ListParagraph"/>
        <w:numPr>
          <w:ilvl w:val="0"/>
          <w:numId w:val="23"/>
        </w:numPr>
        <w:autoSpaceDE w:val="0"/>
        <w:autoSpaceDN w:val="0"/>
        <w:adjustRightInd w:val="0"/>
        <w:spacing w:after="0"/>
        <w:rPr>
          <w:rFonts w:ascii="Arial" w:hAnsi="Arial" w:cs="Arial"/>
        </w:rPr>
      </w:pPr>
      <w:r w:rsidRPr="00C75DDE">
        <w:rPr>
          <w:rFonts w:ascii="Arial" w:hAnsi="Arial" w:cs="Arial"/>
        </w:rPr>
        <w:t>Experience in the use of a database system, or the capacity to quickly obtain these skills.</w:t>
      </w:r>
    </w:p>
    <w:p w:rsidR="00C75DDE" w:rsidRDefault="00C75DDE" w:rsidP="00C75DDE">
      <w:pPr>
        <w:autoSpaceDE w:val="0"/>
        <w:autoSpaceDN w:val="0"/>
        <w:adjustRightInd w:val="0"/>
        <w:spacing w:after="0"/>
        <w:rPr>
          <w:rFonts w:ascii="Arial" w:hAnsi="Arial" w:cs="Arial"/>
          <w:b/>
        </w:rPr>
      </w:pPr>
      <w:r w:rsidRPr="00C75DDE">
        <w:rPr>
          <w:rFonts w:ascii="Arial" w:hAnsi="Arial" w:cs="Arial"/>
          <w:b/>
        </w:rPr>
        <w:t>Other Requirements</w:t>
      </w:r>
    </w:p>
    <w:p w:rsidR="00C75DDE" w:rsidRPr="00C75DDE" w:rsidRDefault="00C75DDE" w:rsidP="00C75DDE">
      <w:pPr>
        <w:autoSpaceDE w:val="0"/>
        <w:autoSpaceDN w:val="0"/>
        <w:adjustRightInd w:val="0"/>
        <w:spacing w:after="0"/>
        <w:rPr>
          <w:rFonts w:ascii="Arial" w:hAnsi="Arial" w:cs="Arial"/>
          <w:b/>
        </w:rPr>
      </w:pPr>
    </w:p>
    <w:p w:rsidR="00C75DDE" w:rsidRPr="00C75DDE" w:rsidRDefault="00C75DDE" w:rsidP="00C75DDE">
      <w:pPr>
        <w:pStyle w:val="ListParagraph"/>
        <w:numPr>
          <w:ilvl w:val="0"/>
          <w:numId w:val="24"/>
        </w:numPr>
        <w:autoSpaceDE w:val="0"/>
        <w:autoSpaceDN w:val="0"/>
        <w:adjustRightInd w:val="0"/>
        <w:spacing w:after="0"/>
        <w:rPr>
          <w:rFonts w:ascii="Arial" w:hAnsi="Arial" w:cs="Arial"/>
        </w:rPr>
      </w:pPr>
      <w:r w:rsidRPr="00C75DDE">
        <w:rPr>
          <w:rFonts w:ascii="Arial" w:hAnsi="Arial" w:cs="Arial"/>
        </w:rPr>
        <w:t>Th</w:t>
      </w:r>
      <w:r>
        <w:rPr>
          <w:rFonts w:ascii="Arial" w:hAnsi="Arial" w:cs="Arial"/>
        </w:rPr>
        <w:t>is traineeship is open to</w:t>
      </w:r>
      <w:r w:rsidRPr="00C75DDE">
        <w:rPr>
          <w:rFonts w:ascii="Arial" w:hAnsi="Arial" w:cs="Arial"/>
        </w:rPr>
        <w:t xml:space="preserve"> Aboriginal and Torres Strait islander candidates</w:t>
      </w:r>
      <w:r>
        <w:rPr>
          <w:rFonts w:ascii="Arial" w:hAnsi="Arial" w:cs="Arial"/>
        </w:rPr>
        <w:t xml:space="preserve"> only</w:t>
      </w:r>
      <w:r w:rsidRPr="00C75DDE">
        <w:rPr>
          <w:rFonts w:ascii="Arial" w:hAnsi="Arial" w:cs="Arial"/>
        </w:rPr>
        <w:t>.</w:t>
      </w:r>
    </w:p>
    <w:p w:rsidR="00C75DDE" w:rsidRDefault="00C75DDE" w:rsidP="00C75DDE">
      <w:pPr>
        <w:pStyle w:val="ListParagraph"/>
        <w:numPr>
          <w:ilvl w:val="0"/>
          <w:numId w:val="24"/>
        </w:numPr>
        <w:autoSpaceDE w:val="0"/>
        <w:autoSpaceDN w:val="0"/>
        <w:adjustRightInd w:val="0"/>
        <w:spacing w:after="0"/>
        <w:rPr>
          <w:rFonts w:ascii="Arial" w:hAnsi="Arial" w:cs="Arial"/>
        </w:rPr>
      </w:pPr>
      <w:r w:rsidRPr="00C75DDE">
        <w:rPr>
          <w:rFonts w:ascii="Arial" w:hAnsi="Arial" w:cs="Arial"/>
        </w:rPr>
        <w:lastRenderedPageBreak/>
        <w:t>Willingness to work outside regular work hours [There is sometimes a requirement to work outside of regular office hours in the lead up to and during the Festival. These extra hours are compensated by time off in lieu after the Festival]</w:t>
      </w:r>
    </w:p>
    <w:p w:rsidR="00C75DDE" w:rsidRPr="00C75DDE" w:rsidRDefault="00C75DDE" w:rsidP="00C75DDE">
      <w:pPr>
        <w:pStyle w:val="ListParagraph"/>
        <w:autoSpaceDE w:val="0"/>
        <w:autoSpaceDN w:val="0"/>
        <w:adjustRightInd w:val="0"/>
        <w:spacing w:after="0"/>
        <w:rPr>
          <w:rFonts w:ascii="Arial" w:hAnsi="Arial" w:cs="Arial"/>
        </w:rPr>
      </w:pPr>
    </w:p>
    <w:p w:rsidR="00C75DDE" w:rsidRPr="00C75DDE" w:rsidRDefault="00C75DDE" w:rsidP="00C75DDE">
      <w:pPr>
        <w:autoSpaceDE w:val="0"/>
        <w:autoSpaceDN w:val="0"/>
        <w:adjustRightInd w:val="0"/>
        <w:spacing w:after="0"/>
        <w:rPr>
          <w:rFonts w:ascii="Arial" w:hAnsi="Arial" w:cs="Arial"/>
          <w:b/>
        </w:rPr>
      </w:pPr>
      <w:r w:rsidRPr="00C75DDE">
        <w:rPr>
          <w:rFonts w:ascii="Arial" w:hAnsi="Arial" w:cs="Arial"/>
          <w:b/>
        </w:rPr>
        <w:t>SALARY</w:t>
      </w:r>
    </w:p>
    <w:p w:rsidR="00C75DDE" w:rsidRPr="00C75DDE" w:rsidRDefault="00C75DDE" w:rsidP="00C75DDE">
      <w:pPr>
        <w:autoSpaceDE w:val="0"/>
        <w:autoSpaceDN w:val="0"/>
        <w:adjustRightInd w:val="0"/>
        <w:spacing w:after="0"/>
        <w:rPr>
          <w:rFonts w:ascii="Arial" w:hAnsi="Arial" w:cs="Arial"/>
        </w:rPr>
      </w:pPr>
      <w:r w:rsidRPr="00C75DDE">
        <w:rPr>
          <w:rFonts w:ascii="Arial" w:hAnsi="Arial" w:cs="Arial"/>
        </w:rPr>
        <w:t>The successful candidate will receive:</w:t>
      </w:r>
    </w:p>
    <w:p w:rsidR="00C75DDE" w:rsidRPr="00C75DDE" w:rsidRDefault="00C75DDE" w:rsidP="00C75DDE">
      <w:pPr>
        <w:pStyle w:val="ListParagraph"/>
        <w:numPr>
          <w:ilvl w:val="0"/>
          <w:numId w:val="25"/>
        </w:numPr>
        <w:autoSpaceDE w:val="0"/>
        <w:autoSpaceDN w:val="0"/>
        <w:adjustRightInd w:val="0"/>
        <w:spacing w:after="0"/>
        <w:rPr>
          <w:rFonts w:ascii="Arial" w:hAnsi="Arial" w:cs="Arial"/>
        </w:rPr>
      </w:pPr>
      <w:r w:rsidRPr="00C75DDE">
        <w:rPr>
          <w:rFonts w:ascii="Arial" w:hAnsi="Arial" w:cs="Arial"/>
        </w:rPr>
        <w:t>National Training Wage Award + 9.5% Superannuation</w:t>
      </w:r>
    </w:p>
    <w:p w:rsidR="008E55C5" w:rsidRPr="00C75DDE" w:rsidRDefault="00C75DDE" w:rsidP="00C75DDE">
      <w:pPr>
        <w:pStyle w:val="ListParagraph"/>
        <w:numPr>
          <w:ilvl w:val="0"/>
          <w:numId w:val="25"/>
        </w:numPr>
        <w:autoSpaceDE w:val="0"/>
        <w:autoSpaceDN w:val="0"/>
        <w:adjustRightInd w:val="0"/>
        <w:spacing w:after="0"/>
        <w:rPr>
          <w:rFonts w:ascii="Arial" w:hAnsi="Arial" w:cs="Arial"/>
        </w:rPr>
      </w:pPr>
      <w:r w:rsidRPr="00C75DDE">
        <w:rPr>
          <w:rFonts w:ascii="Arial" w:hAnsi="Arial" w:cs="Arial"/>
        </w:rPr>
        <w:t>Fully funded qualification</w:t>
      </w:r>
    </w:p>
    <w:p w:rsidR="00C75DDE" w:rsidRDefault="00C75DDE" w:rsidP="00C75DDE">
      <w:pPr>
        <w:autoSpaceDE w:val="0"/>
        <w:autoSpaceDN w:val="0"/>
        <w:adjustRightInd w:val="0"/>
        <w:spacing w:after="0"/>
        <w:rPr>
          <w:rFonts w:ascii="Arial" w:eastAsia="Times New Roman" w:hAnsi="Arial" w:cs="Arial"/>
          <w:b/>
          <w:u w:val="single"/>
          <w:lang w:val="en-US" w:eastAsia="en-AU"/>
        </w:rPr>
      </w:pPr>
    </w:p>
    <w:p w:rsidR="007A1C27" w:rsidRDefault="007A1C27" w:rsidP="000E7239">
      <w:pPr>
        <w:autoSpaceDE w:val="0"/>
        <w:autoSpaceDN w:val="0"/>
        <w:adjustRightInd w:val="0"/>
        <w:spacing w:after="0"/>
        <w:rPr>
          <w:rFonts w:ascii="Arial" w:eastAsia="Times New Roman" w:hAnsi="Arial" w:cs="Arial"/>
          <w:b/>
          <w:u w:val="single"/>
          <w:lang w:val="en-US" w:eastAsia="en-AU"/>
        </w:rPr>
      </w:pPr>
      <w:r w:rsidRPr="00DA5965">
        <w:rPr>
          <w:rFonts w:ascii="Arial" w:eastAsia="Times New Roman" w:hAnsi="Arial" w:cs="Arial"/>
          <w:b/>
          <w:u w:val="single"/>
          <w:lang w:val="en-US" w:eastAsia="en-AU"/>
        </w:rPr>
        <w:t>As these are traineeship positions</w:t>
      </w:r>
      <w:r w:rsidR="001C7236" w:rsidRPr="00DA5965">
        <w:rPr>
          <w:rFonts w:ascii="Arial" w:eastAsia="Times New Roman" w:hAnsi="Arial" w:cs="Arial"/>
          <w:b/>
          <w:u w:val="single"/>
          <w:lang w:val="en-US" w:eastAsia="en-AU"/>
        </w:rPr>
        <w:t>,</w:t>
      </w:r>
      <w:r w:rsidRPr="00DA5965">
        <w:rPr>
          <w:rFonts w:ascii="Arial" w:eastAsia="Times New Roman" w:hAnsi="Arial" w:cs="Arial"/>
          <w:b/>
          <w:u w:val="single"/>
          <w:lang w:val="en-US" w:eastAsia="en-AU"/>
        </w:rPr>
        <w:t xml:space="preserve"> applicants with tertiary qualifications </w:t>
      </w:r>
      <w:r w:rsidR="0081358D" w:rsidRPr="00DA5965">
        <w:rPr>
          <w:rFonts w:ascii="Arial" w:eastAsia="Times New Roman" w:hAnsi="Arial" w:cs="Arial"/>
          <w:b/>
          <w:u w:val="single"/>
          <w:lang w:val="en-US" w:eastAsia="en-AU"/>
        </w:rPr>
        <w:t>will not be considered</w:t>
      </w:r>
      <w:r w:rsidRPr="00DA5965">
        <w:rPr>
          <w:rFonts w:ascii="Arial" w:eastAsia="Times New Roman" w:hAnsi="Arial" w:cs="Arial"/>
          <w:b/>
          <w:u w:val="single"/>
          <w:lang w:val="en-US" w:eastAsia="en-AU"/>
        </w:rPr>
        <w:t>.</w:t>
      </w:r>
    </w:p>
    <w:p w:rsidR="00C75DDE" w:rsidRDefault="00C75DDE" w:rsidP="000E7239">
      <w:pPr>
        <w:autoSpaceDE w:val="0"/>
        <w:autoSpaceDN w:val="0"/>
        <w:adjustRightInd w:val="0"/>
        <w:spacing w:after="0"/>
        <w:rPr>
          <w:rFonts w:ascii="Arial" w:eastAsia="Times New Roman" w:hAnsi="Arial" w:cs="Arial"/>
          <w:b/>
          <w:u w:val="single"/>
          <w:lang w:val="en-US" w:eastAsia="en-AU"/>
        </w:rPr>
      </w:pPr>
    </w:p>
    <w:p w:rsidR="008E55C5" w:rsidRPr="00DA5965" w:rsidRDefault="008E55C5" w:rsidP="000E7239">
      <w:pPr>
        <w:autoSpaceDE w:val="0"/>
        <w:autoSpaceDN w:val="0"/>
        <w:adjustRightInd w:val="0"/>
        <w:spacing w:after="0"/>
        <w:rPr>
          <w:rFonts w:ascii="Arial" w:eastAsia="Times New Roman" w:hAnsi="Arial" w:cs="Arial"/>
          <w:b/>
          <w:u w:val="single"/>
          <w:lang w:val="en-US" w:eastAsia="en-AU"/>
        </w:rPr>
      </w:pPr>
      <w:r w:rsidRPr="004F6DE0">
        <w:rPr>
          <w:rFonts w:ascii="Arial" w:hAnsi="Arial" w:cs="Arial"/>
          <w:b/>
          <w:bCs/>
        </w:rPr>
        <w:t xml:space="preserve">Only Aboriginal and/or Torres Strait Islander people are eligible to apply for this position. </w:t>
      </w:r>
      <w:r w:rsidRPr="004F6DE0">
        <w:rPr>
          <w:rFonts w:ascii="Arial" w:hAnsi="Arial" w:cs="Arial"/>
          <w:b/>
          <w:bCs/>
          <w:i/>
        </w:rPr>
        <w:t>This action is by virtue of a section 126 exemption granted by the Anti-Discrimination Board of NSW</w:t>
      </w:r>
    </w:p>
    <w:p w:rsidR="006B351B" w:rsidRDefault="006B351B" w:rsidP="00EA4111">
      <w:pPr>
        <w:autoSpaceDE w:val="0"/>
        <w:autoSpaceDN w:val="0"/>
        <w:adjustRightInd w:val="0"/>
        <w:spacing w:after="0" w:line="240" w:lineRule="auto"/>
        <w:rPr>
          <w:rFonts w:ascii="Arial" w:hAnsi="Arial" w:cs="Arial"/>
          <w:b/>
        </w:rPr>
      </w:pPr>
    </w:p>
    <w:p w:rsidR="00A3359A" w:rsidRDefault="00C35AE4" w:rsidP="00C35AE4">
      <w:pPr>
        <w:rPr>
          <w:rFonts w:ascii="Arial" w:hAnsi="Arial" w:cs="Arial"/>
          <w:bCs/>
        </w:rPr>
      </w:pPr>
      <w:r>
        <w:rPr>
          <w:rFonts w:ascii="Arial" w:hAnsi="Arial" w:cs="Arial"/>
          <w:bCs/>
        </w:rPr>
        <w:t>F</w:t>
      </w:r>
      <w:r w:rsidR="00A3359A" w:rsidRPr="00162654">
        <w:rPr>
          <w:rFonts w:ascii="Arial" w:hAnsi="Arial" w:cs="Arial"/>
          <w:bCs/>
        </w:rPr>
        <w:t xml:space="preserve">or more information </w:t>
      </w:r>
      <w:r w:rsidR="00A3359A">
        <w:rPr>
          <w:rFonts w:ascii="Arial" w:hAnsi="Arial" w:cs="Arial"/>
          <w:bCs/>
        </w:rPr>
        <w:t xml:space="preserve">on </w:t>
      </w:r>
      <w:r w:rsidR="007A1C27">
        <w:rPr>
          <w:rFonts w:ascii="Arial" w:hAnsi="Arial" w:cs="Arial"/>
          <w:bCs/>
        </w:rPr>
        <w:t>these</w:t>
      </w:r>
      <w:r w:rsidR="00A3359A">
        <w:rPr>
          <w:rFonts w:ascii="Arial" w:hAnsi="Arial" w:cs="Arial"/>
          <w:bCs/>
        </w:rPr>
        <w:t xml:space="preserve"> position</w:t>
      </w:r>
      <w:r w:rsidR="007A1C27">
        <w:rPr>
          <w:rFonts w:ascii="Arial" w:hAnsi="Arial" w:cs="Arial"/>
          <w:bCs/>
        </w:rPr>
        <w:t>s</w:t>
      </w:r>
      <w:r w:rsidR="00A3359A">
        <w:rPr>
          <w:rFonts w:ascii="Arial" w:hAnsi="Arial" w:cs="Arial"/>
          <w:bCs/>
        </w:rPr>
        <w:t xml:space="preserve"> or any other opportunities at </w:t>
      </w:r>
      <w:r w:rsidR="007A1C27">
        <w:rPr>
          <w:rFonts w:ascii="Arial" w:hAnsi="Arial" w:cs="Arial"/>
          <w:bCs/>
        </w:rPr>
        <w:t>ArtsReady</w:t>
      </w:r>
      <w:r w:rsidR="00A3359A">
        <w:rPr>
          <w:rFonts w:ascii="Arial" w:hAnsi="Arial" w:cs="Arial"/>
          <w:bCs/>
        </w:rPr>
        <w:t xml:space="preserve">, please contact: </w:t>
      </w:r>
    </w:p>
    <w:p w:rsidR="00A3359A" w:rsidRPr="008214DC" w:rsidRDefault="00A60425" w:rsidP="00A3359A">
      <w:pPr>
        <w:autoSpaceDE w:val="0"/>
        <w:autoSpaceDN w:val="0"/>
        <w:adjustRightInd w:val="0"/>
        <w:spacing w:after="0" w:line="240" w:lineRule="auto"/>
        <w:rPr>
          <w:rFonts w:ascii="Arial" w:hAnsi="Arial" w:cs="Arial"/>
          <w:b/>
          <w:bCs/>
        </w:rPr>
      </w:pPr>
      <w:r w:rsidRPr="008214DC">
        <w:rPr>
          <w:rFonts w:ascii="Arial" w:hAnsi="Arial" w:cs="Arial"/>
          <w:b/>
          <w:bCs/>
        </w:rPr>
        <w:t>Rog Chhabra</w:t>
      </w:r>
    </w:p>
    <w:p w:rsidR="00C35AE4" w:rsidRPr="008214DC" w:rsidRDefault="00A60425" w:rsidP="00A3359A">
      <w:pPr>
        <w:autoSpaceDE w:val="0"/>
        <w:autoSpaceDN w:val="0"/>
        <w:adjustRightInd w:val="0"/>
        <w:spacing w:after="0" w:line="240" w:lineRule="auto"/>
        <w:rPr>
          <w:rFonts w:ascii="Arial" w:hAnsi="Arial" w:cs="Arial"/>
          <w:b/>
          <w:bCs/>
        </w:rPr>
      </w:pPr>
      <w:proofErr w:type="spellStart"/>
      <w:r w:rsidRPr="008214DC">
        <w:rPr>
          <w:rFonts w:ascii="Arial" w:hAnsi="Arial" w:cs="Arial"/>
          <w:b/>
          <w:bCs/>
        </w:rPr>
        <w:t>ArtsReady</w:t>
      </w:r>
      <w:proofErr w:type="spellEnd"/>
      <w:r w:rsidRPr="008214DC">
        <w:rPr>
          <w:rFonts w:ascii="Arial" w:hAnsi="Arial" w:cs="Arial"/>
          <w:b/>
          <w:bCs/>
        </w:rPr>
        <w:t xml:space="preserve"> Program Manager</w:t>
      </w:r>
      <w:r w:rsidR="00286ABB" w:rsidRPr="008214DC">
        <w:rPr>
          <w:rFonts w:ascii="Arial" w:hAnsi="Arial" w:cs="Arial"/>
          <w:b/>
          <w:bCs/>
        </w:rPr>
        <w:t xml:space="preserve"> – NSW</w:t>
      </w:r>
      <w:r w:rsidR="004A7330" w:rsidRPr="008214DC">
        <w:rPr>
          <w:rFonts w:ascii="Arial" w:hAnsi="Arial" w:cs="Arial"/>
          <w:b/>
          <w:bCs/>
        </w:rPr>
        <w:t>/ACT</w:t>
      </w:r>
      <w:r w:rsidR="00286ABB" w:rsidRPr="008214DC">
        <w:rPr>
          <w:rFonts w:ascii="Arial" w:hAnsi="Arial" w:cs="Arial"/>
          <w:b/>
          <w:bCs/>
        </w:rPr>
        <w:t xml:space="preserve"> </w:t>
      </w:r>
    </w:p>
    <w:p w:rsidR="00C75DDE" w:rsidRDefault="00286ABB" w:rsidP="00A3359A">
      <w:pPr>
        <w:autoSpaceDE w:val="0"/>
        <w:autoSpaceDN w:val="0"/>
        <w:adjustRightInd w:val="0"/>
        <w:spacing w:after="0" w:line="240" w:lineRule="auto"/>
        <w:rPr>
          <w:rFonts w:ascii="Arial" w:hAnsi="Arial" w:cs="Arial"/>
          <w:bCs/>
        </w:rPr>
      </w:pPr>
      <w:r>
        <w:rPr>
          <w:rFonts w:ascii="Arial" w:hAnsi="Arial" w:cs="Arial"/>
          <w:bCs/>
        </w:rPr>
        <w:t xml:space="preserve">P: </w:t>
      </w:r>
      <w:r w:rsidR="00C35AE4" w:rsidRPr="00C35AE4">
        <w:rPr>
          <w:rFonts w:ascii="Arial" w:hAnsi="Arial" w:cs="Arial"/>
          <w:bCs/>
        </w:rPr>
        <w:t>02 8333 8013</w:t>
      </w:r>
      <w:r w:rsidR="008E55C5">
        <w:rPr>
          <w:rFonts w:ascii="Arial" w:hAnsi="Arial" w:cs="Arial"/>
          <w:bCs/>
        </w:rPr>
        <w:t xml:space="preserve"> </w:t>
      </w:r>
    </w:p>
    <w:p w:rsidR="00286ABB" w:rsidRDefault="004A7330" w:rsidP="00A3359A">
      <w:pPr>
        <w:autoSpaceDE w:val="0"/>
        <w:autoSpaceDN w:val="0"/>
        <w:adjustRightInd w:val="0"/>
        <w:spacing w:after="0" w:line="240" w:lineRule="auto"/>
        <w:rPr>
          <w:rFonts w:ascii="Arial" w:hAnsi="Arial" w:cs="Arial"/>
          <w:bCs/>
          <w:color w:val="00B0F0"/>
        </w:rPr>
      </w:pPr>
      <w:r>
        <w:rPr>
          <w:rFonts w:ascii="Arial" w:hAnsi="Arial" w:cs="Arial"/>
          <w:bCs/>
          <w:color w:val="000000" w:themeColor="text1"/>
        </w:rPr>
        <w:t>E</w:t>
      </w:r>
      <w:r w:rsidRPr="004A7330">
        <w:rPr>
          <w:rFonts w:ascii="Arial" w:hAnsi="Arial" w:cs="Arial"/>
          <w:bCs/>
          <w:color w:val="000000" w:themeColor="text1"/>
        </w:rPr>
        <w:t>:</w:t>
      </w:r>
      <w:r w:rsidR="00286ABB" w:rsidRPr="004A7330">
        <w:rPr>
          <w:rFonts w:ascii="Arial" w:hAnsi="Arial" w:cs="Arial"/>
          <w:bCs/>
        </w:rPr>
        <w:t xml:space="preserve"> </w:t>
      </w:r>
      <w:hyperlink r:id="rId9" w:history="1">
        <w:r w:rsidR="00A60425" w:rsidRPr="00E83790">
          <w:rPr>
            <w:rStyle w:val="Hyperlink"/>
            <w:rFonts w:ascii="Arial" w:hAnsi="Arial" w:cs="Arial"/>
            <w:bCs/>
          </w:rPr>
          <w:t>Rog.Chhabra@artsready.com.au</w:t>
        </w:r>
      </w:hyperlink>
      <w:r w:rsidR="00A60425">
        <w:t xml:space="preserve"> </w:t>
      </w:r>
      <w:r w:rsidR="00286ABB">
        <w:rPr>
          <w:rFonts w:ascii="Arial" w:hAnsi="Arial" w:cs="Arial"/>
          <w:bCs/>
          <w:color w:val="00B0F0"/>
        </w:rPr>
        <w:t xml:space="preserve"> </w:t>
      </w:r>
    </w:p>
    <w:p w:rsidR="00C75DDE" w:rsidRPr="008E55C5" w:rsidRDefault="00C75DDE" w:rsidP="00A3359A">
      <w:pPr>
        <w:autoSpaceDE w:val="0"/>
        <w:autoSpaceDN w:val="0"/>
        <w:adjustRightInd w:val="0"/>
        <w:spacing w:after="0" w:line="240" w:lineRule="auto"/>
        <w:rPr>
          <w:rFonts w:ascii="Arial" w:hAnsi="Arial" w:cs="Arial"/>
          <w:bCs/>
        </w:rPr>
      </w:pPr>
    </w:p>
    <w:p w:rsidR="001D0DA9" w:rsidRPr="00B54B96" w:rsidRDefault="00A3359A">
      <w:pPr>
        <w:autoSpaceDE w:val="0"/>
        <w:autoSpaceDN w:val="0"/>
        <w:adjustRightInd w:val="0"/>
        <w:spacing w:after="0" w:line="240" w:lineRule="auto"/>
        <w:rPr>
          <w:rFonts w:ascii="Arial" w:hAnsi="Arial" w:cs="Arial"/>
          <w:bCs/>
        </w:rPr>
      </w:pPr>
      <w:r w:rsidRPr="00817D91">
        <w:rPr>
          <w:rFonts w:ascii="Arial" w:hAnsi="Arial" w:cs="Arial"/>
          <w:b/>
          <w:bCs/>
        </w:rPr>
        <w:t>To</w:t>
      </w:r>
      <w:r w:rsidRPr="00162654">
        <w:rPr>
          <w:rFonts w:ascii="Arial" w:hAnsi="Arial" w:cs="Arial"/>
          <w:bCs/>
        </w:rPr>
        <w:t xml:space="preserve"> </w:t>
      </w:r>
      <w:r w:rsidRPr="006130A4">
        <w:rPr>
          <w:rFonts w:ascii="Arial" w:hAnsi="Arial" w:cs="Arial"/>
          <w:b/>
          <w:bCs/>
        </w:rPr>
        <w:t xml:space="preserve">apply </w:t>
      </w:r>
      <w:r w:rsidR="007A1C27">
        <w:rPr>
          <w:rFonts w:ascii="Arial" w:hAnsi="Arial" w:cs="Arial"/>
          <w:bCs/>
        </w:rPr>
        <w:t xml:space="preserve">please </w:t>
      </w:r>
      <w:r w:rsidR="00C75DDE">
        <w:rPr>
          <w:rFonts w:ascii="Arial" w:hAnsi="Arial" w:cs="Arial"/>
          <w:bCs/>
        </w:rPr>
        <w:t>forward your current/ updated resume</w:t>
      </w:r>
      <w:r w:rsidR="007A1C27">
        <w:rPr>
          <w:rFonts w:ascii="Arial" w:hAnsi="Arial" w:cs="Arial"/>
          <w:bCs/>
        </w:rPr>
        <w:t xml:space="preserve"> and a tailored</w:t>
      </w:r>
      <w:r w:rsidR="00A60425">
        <w:rPr>
          <w:rFonts w:ascii="Arial" w:hAnsi="Arial" w:cs="Arial"/>
          <w:bCs/>
        </w:rPr>
        <w:t xml:space="preserve"> cover letter to Rog Chhabra</w:t>
      </w:r>
      <w:r w:rsidR="007A1C27">
        <w:rPr>
          <w:rFonts w:ascii="Arial" w:hAnsi="Arial" w:cs="Arial"/>
          <w:bCs/>
        </w:rPr>
        <w:t xml:space="preserve"> </w:t>
      </w:r>
      <w:r w:rsidR="0081358D">
        <w:rPr>
          <w:rFonts w:ascii="Arial" w:hAnsi="Arial" w:cs="Arial"/>
          <w:bCs/>
        </w:rPr>
        <w:t>at</w:t>
      </w:r>
      <w:r w:rsidR="00A60425">
        <w:rPr>
          <w:rFonts w:ascii="Arial" w:hAnsi="Arial" w:cs="Arial"/>
          <w:bCs/>
        </w:rPr>
        <w:t xml:space="preserve"> </w:t>
      </w:r>
      <w:hyperlink r:id="rId10" w:history="1">
        <w:r w:rsidR="00A60425" w:rsidRPr="00E83790">
          <w:rPr>
            <w:rStyle w:val="Hyperlink"/>
            <w:rFonts w:ascii="Arial" w:hAnsi="Arial" w:cs="Arial"/>
            <w:bCs/>
          </w:rPr>
          <w:t>Rog.Chhabra@artsready.com.au</w:t>
        </w:r>
      </w:hyperlink>
      <w:r w:rsidR="00A60425">
        <w:rPr>
          <w:rFonts w:ascii="Arial" w:hAnsi="Arial" w:cs="Arial"/>
          <w:bCs/>
        </w:rPr>
        <w:t xml:space="preserve"> </w:t>
      </w:r>
      <w:bookmarkStart w:id="0" w:name="_GoBack"/>
      <w:bookmarkEnd w:id="0"/>
    </w:p>
    <w:sectPr w:rsidR="001D0DA9" w:rsidRPr="00B54B96" w:rsidSect="008E55C5">
      <w:headerReference w:type="even" r:id="rId11"/>
      <w:headerReference w:type="default" r:id="rId12"/>
      <w:footerReference w:type="default" r:id="rId13"/>
      <w:headerReference w:type="first" r:id="rId14"/>
      <w:pgSz w:w="11906" w:h="16838"/>
      <w:pgMar w:top="284"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6AC" w:rsidRDefault="006B26AC" w:rsidP="00585319">
      <w:pPr>
        <w:spacing w:after="0" w:line="240" w:lineRule="auto"/>
      </w:pPr>
      <w:r>
        <w:separator/>
      </w:r>
    </w:p>
  </w:endnote>
  <w:endnote w:type="continuationSeparator" w:id="0">
    <w:p w:rsidR="006B26AC" w:rsidRDefault="006B26AC" w:rsidP="00585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982" w:rsidRPr="000476D8" w:rsidRDefault="00B60982">
    <w:pPr>
      <w:pStyle w:val="Footer"/>
      <w:rPr>
        <w:rFonts w:cstheme="minorHAnsi"/>
        <w:b/>
        <w:bCs/>
        <w:noProof/>
        <w:sz w:val="18"/>
        <w:szCs w:val="18"/>
        <w:lang w:eastAsia="en-AU"/>
      </w:rPr>
    </w:pPr>
    <w:r w:rsidRPr="00E07677">
      <w:rPr>
        <w:rFonts w:cstheme="minorHAnsi"/>
        <w:b/>
        <w:bCs/>
        <w:noProof/>
        <w:sz w:val="18"/>
        <w:szCs w:val="18"/>
        <w:lang w:eastAsia="en-AU"/>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6AC" w:rsidRDefault="006B26AC" w:rsidP="00585319">
      <w:pPr>
        <w:spacing w:after="0" w:line="240" w:lineRule="auto"/>
      </w:pPr>
      <w:r>
        <w:separator/>
      </w:r>
    </w:p>
  </w:footnote>
  <w:footnote w:type="continuationSeparator" w:id="0">
    <w:p w:rsidR="006B26AC" w:rsidRDefault="006B26AC" w:rsidP="00585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982" w:rsidRDefault="00B60982">
    <w:pPr>
      <w:pStyle w:val="Header"/>
    </w:pPr>
    <w:r>
      <w:rPr>
        <w:noProof/>
        <w:lang w:eastAsia="en-AU"/>
      </w:rPr>
      <w:drawing>
        <wp:anchor distT="0" distB="0" distL="114300" distR="114300" simplePos="0" relativeHeight="251656704" behindDoc="1" locked="0" layoutInCell="0" allowOverlap="1" wp14:anchorId="5C545649" wp14:editId="2A7F1360">
          <wp:simplePos x="0" y="0"/>
          <wp:positionH relativeFrom="margin">
            <wp:align>center</wp:align>
          </wp:positionH>
          <wp:positionV relativeFrom="margin">
            <wp:align>center</wp:align>
          </wp:positionV>
          <wp:extent cx="10822940" cy="10755630"/>
          <wp:effectExtent l="0" t="0" r="0" b="7620"/>
          <wp:wrapNone/>
          <wp:docPr id="42" name="Picture 42" descr="AFLSR - 45 Degree Colour Logo [A4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LSR - 45 Degree Colour Logo [A4 Fro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2940" cy="107556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982" w:rsidRPr="00E07677" w:rsidRDefault="00B60982" w:rsidP="00585319">
    <w:pPr>
      <w:ind w:left="-709"/>
      <w:rPr>
        <w:rFonts w:cstheme="minorHAnsi"/>
        <w:color w:val="000000"/>
        <w:sz w:val="18"/>
        <w:szCs w:val="18"/>
      </w:rPr>
    </w:pPr>
    <w:r>
      <w:rPr>
        <w:rFonts w:cstheme="minorHAnsi"/>
        <w:b/>
        <w:bCs/>
        <w:noProof/>
        <w:sz w:val="18"/>
        <w:szCs w:val="18"/>
        <w:lang w:eastAsia="en-AU"/>
      </w:rPr>
      <w:drawing>
        <wp:anchor distT="0" distB="0" distL="114300" distR="114300" simplePos="0" relativeHeight="251657728" behindDoc="1" locked="0" layoutInCell="0" allowOverlap="1" wp14:anchorId="68171015" wp14:editId="57D0D709">
          <wp:simplePos x="0" y="0"/>
          <wp:positionH relativeFrom="margin">
            <wp:align>center</wp:align>
          </wp:positionH>
          <wp:positionV relativeFrom="margin">
            <wp:align>center</wp:align>
          </wp:positionV>
          <wp:extent cx="10822940" cy="10755630"/>
          <wp:effectExtent l="0" t="0" r="0" b="7620"/>
          <wp:wrapNone/>
          <wp:docPr id="43" name="Picture 3" descr="AFLSR - 45 Degree Colour Logo [A4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LSR - 45 Degree Colour Logo [A4 Fro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2940" cy="1075563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bCs/>
        <w:noProof/>
        <w:sz w:val="18"/>
        <w:szCs w:val="18"/>
        <w:lang w:eastAsia="en-AU"/>
      </w:rPr>
      <w:tab/>
    </w:r>
    <w:r w:rsidRPr="00E07677">
      <w:rPr>
        <w:rFonts w:cstheme="minorHAnsi"/>
        <w:b/>
        <w:bCs/>
        <w:noProof/>
        <w:sz w:val="18"/>
        <w:szCs w:val="18"/>
        <w:lang w:eastAsia="en-AU"/>
      </w:rPr>
      <w:tab/>
    </w:r>
    <w:r w:rsidRPr="00E07677">
      <w:rPr>
        <w:rFonts w:cstheme="minorHAnsi"/>
        <w:b/>
        <w:bCs/>
        <w:noProof/>
        <w:sz w:val="18"/>
        <w:szCs w:val="18"/>
        <w:lang w:eastAsia="en-AU"/>
      </w:rPr>
      <w:tab/>
    </w:r>
    <w:r w:rsidRPr="00E07677">
      <w:rPr>
        <w:rFonts w:cstheme="minorHAnsi"/>
        <w:b/>
        <w:bCs/>
        <w:noProof/>
        <w:sz w:val="18"/>
        <w:szCs w:val="18"/>
        <w:lang w:eastAsia="en-AU"/>
      </w:rPr>
      <w:tab/>
    </w:r>
    <w:r w:rsidRPr="00E07677">
      <w:rPr>
        <w:rFonts w:cstheme="minorHAnsi"/>
        <w:b/>
        <w:bCs/>
        <w:noProof/>
        <w:sz w:val="18"/>
        <w:szCs w:val="18"/>
        <w:lang w:eastAsia="en-AU"/>
      </w:rPr>
      <w:tab/>
    </w:r>
    <w:r w:rsidRPr="00E07677">
      <w:rPr>
        <w:rFonts w:cstheme="minorHAnsi"/>
        <w:b/>
        <w:bCs/>
        <w:noProof/>
        <w:sz w:val="18"/>
        <w:szCs w:val="18"/>
        <w:lang w:eastAsia="en-AU"/>
      </w:rPr>
      <w:tab/>
    </w:r>
    <w:r w:rsidRPr="00E07677">
      <w:rPr>
        <w:rFonts w:cstheme="minorHAnsi"/>
        <w:b/>
        <w:bCs/>
        <w:noProof/>
        <w:sz w:val="18"/>
        <w:szCs w:val="18"/>
        <w:lang w:eastAsia="en-AU"/>
      </w:rPr>
      <w:tab/>
    </w:r>
    <w:r w:rsidRPr="00E07677">
      <w:rPr>
        <w:rFonts w:cstheme="minorHAnsi"/>
        <w:b/>
        <w:bCs/>
        <w:noProof/>
        <w:sz w:val="18"/>
        <w:szCs w:val="18"/>
        <w:lang w:eastAsia="en-AU"/>
      </w:rPr>
      <w:tab/>
    </w:r>
    <w:r w:rsidRPr="00E07677">
      <w:rPr>
        <w:rFonts w:cstheme="minorHAnsi"/>
        <w:b/>
        <w:bCs/>
        <w:noProof/>
        <w:sz w:val="18"/>
        <w:szCs w:val="18"/>
        <w:lang w:eastAsia="en-AU"/>
      </w:rPr>
      <w:tab/>
    </w:r>
    <w:r w:rsidRPr="00E07677">
      <w:rPr>
        <w:rFonts w:cstheme="minorHAnsi"/>
        <w:b/>
        <w:bCs/>
        <w:noProof/>
        <w:sz w:val="18"/>
        <w:szCs w:val="18"/>
        <w:lang w:eastAsia="en-AU"/>
      </w:rPr>
      <w:tab/>
    </w:r>
    <w:r w:rsidRPr="00E07677">
      <w:rPr>
        <w:rFonts w:cstheme="minorHAnsi"/>
        <w:b/>
        <w:bCs/>
        <w:noProof/>
        <w:sz w:val="18"/>
        <w:szCs w:val="18"/>
        <w:lang w:eastAsia="en-AU"/>
      </w:rPr>
      <w:tab/>
    </w:r>
    <w:r w:rsidRPr="00E07677">
      <w:rPr>
        <w:rFonts w:cstheme="minorHAnsi"/>
        <w:b/>
        <w:bCs/>
        <w:noProof/>
        <w:sz w:val="18"/>
        <w:szCs w:val="18"/>
        <w:lang w:eastAsia="en-AU"/>
      </w:rPr>
      <w:tab/>
    </w:r>
    <w:r w:rsidRPr="00E07677">
      <w:rPr>
        <w:rFonts w:cstheme="minorHAnsi"/>
        <w:b/>
        <w:bCs/>
        <w:noProof/>
        <w:sz w:val="18"/>
        <w:szCs w:val="18"/>
        <w:lang w:eastAsia="en-AU"/>
      </w:rPr>
      <w:tab/>
    </w:r>
    <w:r w:rsidRPr="00E07677">
      <w:rPr>
        <w:rFonts w:cstheme="minorHAnsi"/>
        <w:b/>
        <w:bCs/>
        <w:noProof/>
        <w:sz w:val="18"/>
        <w:szCs w:val="18"/>
        <w:lang w:eastAsia="en-AU"/>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982" w:rsidRDefault="006B26AC">
    <w:pPr>
      <w:pStyle w:val="Header"/>
    </w:pPr>
    <w:r>
      <w:rPr>
        <w:noProof/>
        <w:lang w:eastAsia="en-AU"/>
      </w:rPr>
      <w:pict w14:anchorId="01D65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852.2pt;height:846.9pt;z-index:-251657728;mso-position-horizontal:center;mso-position-horizontal-relative:margin;mso-position-vertical:center;mso-position-vertical-relative:margin" o:allowincell="f">
          <v:imagedata r:id="rId1" o:title="AFLSR - 45 Degree Colour Logo [A4 Fro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046B948"/>
    <w:lvl w:ilvl="0">
      <w:numFmt w:val="bullet"/>
      <w:lvlText w:val="*"/>
      <w:lvlJc w:val="left"/>
    </w:lvl>
  </w:abstractNum>
  <w:abstractNum w:abstractNumId="1" w15:restartNumberingAfterBreak="0">
    <w:nsid w:val="01262B2B"/>
    <w:multiLevelType w:val="hybridMultilevel"/>
    <w:tmpl w:val="CA2471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86081E"/>
    <w:multiLevelType w:val="hybridMultilevel"/>
    <w:tmpl w:val="33BC27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6E3873"/>
    <w:multiLevelType w:val="hybridMultilevel"/>
    <w:tmpl w:val="99B2B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B57A6C"/>
    <w:multiLevelType w:val="multilevel"/>
    <w:tmpl w:val="C1989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D3493D"/>
    <w:multiLevelType w:val="hybridMultilevel"/>
    <w:tmpl w:val="EF0A1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8251F6"/>
    <w:multiLevelType w:val="hybridMultilevel"/>
    <w:tmpl w:val="3C9E0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AD395A"/>
    <w:multiLevelType w:val="hybridMultilevel"/>
    <w:tmpl w:val="C4A23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C00097"/>
    <w:multiLevelType w:val="hybridMultilevel"/>
    <w:tmpl w:val="9894DAB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BDE72AF"/>
    <w:multiLevelType w:val="hybridMultilevel"/>
    <w:tmpl w:val="F6329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4042B0"/>
    <w:multiLevelType w:val="hybridMultilevel"/>
    <w:tmpl w:val="48CADE3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731134"/>
    <w:multiLevelType w:val="hybridMultilevel"/>
    <w:tmpl w:val="31ACDBD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77777A"/>
    <w:multiLevelType w:val="hybridMultilevel"/>
    <w:tmpl w:val="8B908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3C76CD"/>
    <w:multiLevelType w:val="hybridMultilevel"/>
    <w:tmpl w:val="FD5666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C7F596A"/>
    <w:multiLevelType w:val="hybridMultilevel"/>
    <w:tmpl w:val="08AAB7C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777236"/>
    <w:multiLevelType w:val="hybridMultilevel"/>
    <w:tmpl w:val="B5146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B67493"/>
    <w:multiLevelType w:val="hybridMultilevel"/>
    <w:tmpl w:val="F5380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0ED29DC"/>
    <w:multiLevelType w:val="hybridMultilevel"/>
    <w:tmpl w:val="18829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F85243"/>
    <w:multiLevelType w:val="hybridMultilevel"/>
    <w:tmpl w:val="4AB20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693227"/>
    <w:multiLevelType w:val="hybridMultilevel"/>
    <w:tmpl w:val="75826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0040DE2"/>
    <w:multiLevelType w:val="hybridMultilevel"/>
    <w:tmpl w:val="971E0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6E62DFE"/>
    <w:multiLevelType w:val="hybridMultilevel"/>
    <w:tmpl w:val="6B143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F01694"/>
    <w:multiLevelType w:val="hybridMultilevel"/>
    <w:tmpl w:val="A0788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CCB5CA2"/>
    <w:multiLevelType w:val="hybridMultilevel"/>
    <w:tmpl w:val="285243F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7E6C5017"/>
    <w:multiLevelType w:val="hybridMultilevel"/>
    <w:tmpl w:val="84DC683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20"/>
  </w:num>
  <w:num w:numId="3">
    <w:abstractNumId w:val="7"/>
  </w:num>
  <w:num w:numId="4">
    <w:abstractNumId w:val="17"/>
  </w:num>
  <w:num w:numId="5">
    <w:abstractNumId w:val="23"/>
  </w:num>
  <w:num w:numId="6">
    <w:abstractNumId w:val="1"/>
  </w:num>
  <w:num w:numId="7">
    <w:abstractNumId w:val="3"/>
  </w:num>
  <w:num w:numId="8">
    <w:abstractNumId w:val="6"/>
  </w:num>
  <w:num w:numId="9">
    <w:abstractNumId w:val="11"/>
  </w:num>
  <w:num w:numId="10">
    <w:abstractNumId w:val="14"/>
  </w:num>
  <w:num w:numId="11">
    <w:abstractNumId w:val="8"/>
  </w:num>
  <w:num w:numId="12">
    <w:abstractNumId w:val="2"/>
  </w:num>
  <w:num w:numId="13">
    <w:abstractNumId w:val="10"/>
  </w:num>
  <w:num w:numId="14">
    <w:abstractNumId w:val="19"/>
  </w:num>
  <w:num w:numId="15">
    <w:abstractNumId w:val="24"/>
  </w:num>
  <w:num w:numId="16">
    <w:abstractNumId w:val="18"/>
  </w:num>
  <w:num w:numId="17">
    <w:abstractNumId w:val="4"/>
  </w:num>
  <w:num w:numId="18">
    <w:abstractNumId w:val="13"/>
  </w:num>
  <w:num w:numId="19">
    <w:abstractNumId w:val="12"/>
  </w:num>
  <w:num w:numId="20">
    <w:abstractNumId w:val="22"/>
  </w:num>
  <w:num w:numId="21">
    <w:abstractNumId w:val="9"/>
  </w:num>
  <w:num w:numId="22">
    <w:abstractNumId w:val="5"/>
  </w:num>
  <w:num w:numId="23">
    <w:abstractNumId w:val="16"/>
  </w:num>
  <w:num w:numId="24">
    <w:abstractNumId w:val="1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319"/>
    <w:rsid w:val="00002283"/>
    <w:rsid w:val="000140D9"/>
    <w:rsid w:val="00020FEC"/>
    <w:rsid w:val="000374F3"/>
    <w:rsid w:val="000476D8"/>
    <w:rsid w:val="00051167"/>
    <w:rsid w:val="00062E66"/>
    <w:rsid w:val="00064BB0"/>
    <w:rsid w:val="000862BE"/>
    <w:rsid w:val="000B6FD0"/>
    <w:rsid w:val="000C4749"/>
    <w:rsid w:val="000D1726"/>
    <w:rsid w:val="000D1C1D"/>
    <w:rsid w:val="000D2117"/>
    <w:rsid w:val="000E7239"/>
    <w:rsid w:val="000F3A5A"/>
    <w:rsid w:val="00122614"/>
    <w:rsid w:val="00162654"/>
    <w:rsid w:val="001C7236"/>
    <w:rsid w:val="001D0DA9"/>
    <w:rsid w:val="001D6653"/>
    <w:rsid w:val="00203E19"/>
    <w:rsid w:val="00207853"/>
    <w:rsid w:val="0024133B"/>
    <w:rsid w:val="002522FA"/>
    <w:rsid w:val="00266226"/>
    <w:rsid w:val="00267B54"/>
    <w:rsid w:val="00286ABB"/>
    <w:rsid w:val="002B1476"/>
    <w:rsid w:val="002C7223"/>
    <w:rsid w:val="002C72FE"/>
    <w:rsid w:val="002D1B78"/>
    <w:rsid w:val="002D7519"/>
    <w:rsid w:val="002E0D3A"/>
    <w:rsid w:val="002F29AE"/>
    <w:rsid w:val="002F665B"/>
    <w:rsid w:val="00307F28"/>
    <w:rsid w:val="00315F23"/>
    <w:rsid w:val="00326217"/>
    <w:rsid w:val="0033121D"/>
    <w:rsid w:val="00336A13"/>
    <w:rsid w:val="00343545"/>
    <w:rsid w:val="0035549E"/>
    <w:rsid w:val="003674FE"/>
    <w:rsid w:val="00370202"/>
    <w:rsid w:val="00375B0B"/>
    <w:rsid w:val="003971C1"/>
    <w:rsid w:val="003B173B"/>
    <w:rsid w:val="003C113D"/>
    <w:rsid w:val="003C7AF6"/>
    <w:rsid w:val="00415A61"/>
    <w:rsid w:val="00452FB3"/>
    <w:rsid w:val="00471A93"/>
    <w:rsid w:val="00485D54"/>
    <w:rsid w:val="004A7330"/>
    <w:rsid w:val="004D161B"/>
    <w:rsid w:val="004E4185"/>
    <w:rsid w:val="004F191E"/>
    <w:rsid w:val="004F1ED0"/>
    <w:rsid w:val="00517DDC"/>
    <w:rsid w:val="00526FE8"/>
    <w:rsid w:val="00547E26"/>
    <w:rsid w:val="00551246"/>
    <w:rsid w:val="0055319F"/>
    <w:rsid w:val="0056281A"/>
    <w:rsid w:val="00584E55"/>
    <w:rsid w:val="00585319"/>
    <w:rsid w:val="00594872"/>
    <w:rsid w:val="005B55BF"/>
    <w:rsid w:val="005D1CFA"/>
    <w:rsid w:val="005E3DED"/>
    <w:rsid w:val="005E5EC2"/>
    <w:rsid w:val="006130A4"/>
    <w:rsid w:val="00644C5F"/>
    <w:rsid w:val="00651623"/>
    <w:rsid w:val="0069094B"/>
    <w:rsid w:val="006B26AC"/>
    <w:rsid w:val="006B351B"/>
    <w:rsid w:val="00765D8E"/>
    <w:rsid w:val="007704C3"/>
    <w:rsid w:val="00772E3F"/>
    <w:rsid w:val="00780355"/>
    <w:rsid w:val="00782873"/>
    <w:rsid w:val="007A1C27"/>
    <w:rsid w:val="007B372A"/>
    <w:rsid w:val="007C0C14"/>
    <w:rsid w:val="007C2E2F"/>
    <w:rsid w:val="0081358D"/>
    <w:rsid w:val="00817D91"/>
    <w:rsid w:val="008214DC"/>
    <w:rsid w:val="0083582E"/>
    <w:rsid w:val="00845585"/>
    <w:rsid w:val="0086636C"/>
    <w:rsid w:val="008766BF"/>
    <w:rsid w:val="008915F4"/>
    <w:rsid w:val="00897E0D"/>
    <w:rsid w:val="008E4B8D"/>
    <w:rsid w:val="008E55C5"/>
    <w:rsid w:val="008F4DB6"/>
    <w:rsid w:val="00902317"/>
    <w:rsid w:val="009071E0"/>
    <w:rsid w:val="00930AE9"/>
    <w:rsid w:val="00934E03"/>
    <w:rsid w:val="00977C46"/>
    <w:rsid w:val="00993F65"/>
    <w:rsid w:val="009959EF"/>
    <w:rsid w:val="009D6562"/>
    <w:rsid w:val="00A3359A"/>
    <w:rsid w:val="00A447AB"/>
    <w:rsid w:val="00A538E7"/>
    <w:rsid w:val="00A60425"/>
    <w:rsid w:val="00A64A5C"/>
    <w:rsid w:val="00AC2828"/>
    <w:rsid w:val="00AD2060"/>
    <w:rsid w:val="00AD5909"/>
    <w:rsid w:val="00AD70ED"/>
    <w:rsid w:val="00B01AB3"/>
    <w:rsid w:val="00B12518"/>
    <w:rsid w:val="00B45726"/>
    <w:rsid w:val="00B542F1"/>
    <w:rsid w:val="00B54B96"/>
    <w:rsid w:val="00B60982"/>
    <w:rsid w:val="00B7044B"/>
    <w:rsid w:val="00BB6E93"/>
    <w:rsid w:val="00BF3F16"/>
    <w:rsid w:val="00C0651D"/>
    <w:rsid w:val="00C074CD"/>
    <w:rsid w:val="00C2708F"/>
    <w:rsid w:val="00C332C9"/>
    <w:rsid w:val="00C35AE4"/>
    <w:rsid w:val="00C37FF7"/>
    <w:rsid w:val="00C6379D"/>
    <w:rsid w:val="00C63F76"/>
    <w:rsid w:val="00C65AFA"/>
    <w:rsid w:val="00C74B94"/>
    <w:rsid w:val="00C75DDE"/>
    <w:rsid w:val="00CA65F5"/>
    <w:rsid w:val="00CA6976"/>
    <w:rsid w:val="00CB3340"/>
    <w:rsid w:val="00CC111C"/>
    <w:rsid w:val="00CD5E86"/>
    <w:rsid w:val="00CE711D"/>
    <w:rsid w:val="00CE7BBE"/>
    <w:rsid w:val="00CF2ADC"/>
    <w:rsid w:val="00CF374B"/>
    <w:rsid w:val="00CF4CE5"/>
    <w:rsid w:val="00D02380"/>
    <w:rsid w:val="00D07025"/>
    <w:rsid w:val="00D16C27"/>
    <w:rsid w:val="00D27917"/>
    <w:rsid w:val="00D40682"/>
    <w:rsid w:val="00D45A28"/>
    <w:rsid w:val="00D7620D"/>
    <w:rsid w:val="00D8473D"/>
    <w:rsid w:val="00D85F93"/>
    <w:rsid w:val="00D90089"/>
    <w:rsid w:val="00D94086"/>
    <w:rsid w:val="00DA592F"/>
    <w:rsid w:val="00DA5965"/>
    <w:rsid w:val="00DA6098"/>
    <w:rsid w:val="00DC0351"/>
    <w:rsid w:val="00DC4684"/>
    <w:rsid w:val="00DF2B65"/>
    <w:rsid w:val="00E00632"/>
    <w:rsid w:val="00E054C6"/>
    <w:rsid w:val="00E07677"/>
    <w:rsid w:val="00E163CC"/>
    <w:rsid w:val="00E21CC2"/>
    <w:rsid w:val="00E314A5"/>
    <w:rsid w:val="00E63424"/>
    <w:rsid w:val="00E745B1"/>
    <w:rsid w:val="00E94DDE"/>
    <w:rsid w:val="00E965AE"/>
    <w:rsid w:val="00EA4111"/>
    <w:rsid w:val="00EC0123"/>
    <w:rsid w:val="00EE3E25"/>
    <w:rsid w:val="00F40F90"/>
    <w:rsid w:val="00F52EB2"/>
    <w:rsid w:val="00F71A5F"/>
    <w:rsid w:val="00F73111"/>
    <w:rsid w:val="00F86C90"/>
    <w:rsid w:val="00FC1919"/>
    <w:rsid w:val="00FC4AD8"/>
    <w:rsid w:val="00FD5F5D"/>
    <w:rsid w:val="00FE01EE"/>
    <w:rsid w:val="00FF0EDF"/>
    <w:rsid w:val="00FF521D"/>
    <w:rsid w:val="00FF77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5835179-E437-4669-BDCA-83090673A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7B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3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319"/>
  </w:style>
  <w:style w:type="paragraph" w:styleId="Footer">
    <w:name w:val="footer"/>
    <w:basedOn w:val="Normal"/>
    <w:link w:val="FooterChar"/>
    <w:uiPriority w:val="99"/>
    <w:unhideWhenUsed/>
    <w:rsid w:val="005853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319"/>
  </w:style>
  <w:style w:type="paragraph" w:styleId="BalloonText">
    <w:name w:val="Balloon Text"/>
    <w:basedOn w:val="Normal"/>
    <w:link w:val="BalloonTextChar"/>
    <w:uiPriority w:val="99"/>
    <w:semiHidden/>
    <w:unhideWhenUsed/>
    <w:rsid w:val="00585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319"/>
    <w:rPr>
      <w:rFonts w:ascii="Tahoma" w:hAnsi="Tahoma" w:cs="Tahoma"/>
      <w:sz w:val="16"/>
      <w:szCs w:val="16"/>
    </w:rPr>
  </w:style>
  <w:style w:type="character" w:styleId="Emphasis">
    <w:name w:val="Emphasis"/>
    <w:basedOn w:val="DefaultParagraphFont"/>
    <w:uiPriority w:val="99"/>
    <w:qFormat/>
    <w:rsid w:val="00585319"/>
    <w:rPr>
      <w:i/>
      <w:iCs/>
    </w:rPr>
  </w:style>
  <w:style w:type="character" w:styleId="Strong">
    <w:name w:val="Strong"/>
    <w:basedOn w:val="DefaultParagraphFont"/>
    <w:uiPriority w:val="99"/>
    <w:qFormat/>
    <w:rsid w:val="00585319"/>
    <w:rPr>
      <w:b/>
      <w:bCs/>
    </w:rPr>
  </w:style>
  <w:style w:type="paragraph" w:styleId="ListParagraph">
    <w:name w:val="List Paragraph"/>
    <w:basedOn w:val="Normal"/>
    <w:uiPriority w:val="34"/>
    <w:qFormat/>
    <w:rsid w:val="00845585"/>
    <w:pPr>
      <w:ind w:left="720"/>
      <w:contextualSpacing/>
    </w:pPr>
  </w:style>
  <w:style w:type="character" w:styleId="Hyperlink">
    <w:name w:val="Hyperlink"/>
    <w:basedOn w:val="DefaultParagraphFont"/>
    <w:uiPriority w:val="99"/>
    <w:unhideWhenUsed/>
    <w:rsid w:val="008E4B8D"/>
    <w:rPr>
      <w:color w:val="0000FF" w:themeColor="hyperlink"/>
      <w:u w:val="single"/>
    </w:rPr>
  </w:style>
  <w:style w:type="table" w:styleId="TableGrid">
    <w:name w:val="Table Grid"/>
    <w:basedOn w:val="TableNormal"/>
    <w:uiPriority w:val="59"/>
    <w:rsid w:val="00AD20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uiPriority w:val="99"/>
    <w:rsid w:val="004A7330"/>
    <w:pPr>
      <w:spacing w:after="0" w:line="240" w:lineRule="auto"/>
      <w:ind w:left="360"/>
    </w:pPr>
    <w:rPr>
      <w:rFonts w:ascii="Times New Roman" w:eastAsia="Times New Roman" w:hAnsi="Times New Roman" w:cs="Times New Roman"/>
      <w:sz w:val="24"/>
      <w:szCs w:val="20"/>
      <w:lang w:eastAsia="en-AU"/>
    </w:rPr>
  </w:style>
  <w:style w:type="character" w:customStyle="1" w:styleId="BodyTextIndentChar">
    <w:name w:val="Body Text Indent Char"/>
    <w:basedOn w:val="DefaultParagraphFont"/>
    <w:link w:val="BodyTextIndent"/>
    <w:uiPriority w:val="99"/>
    <w:rsid w:val="004A7330"/>
    <w:rPr>
      <w:rFonts w:ascii="Times New Roman" w:eastAsia="Times New Roman" w:hAnsi="Times New Roman" w:cs="Times New Roman"/>
      <w:sz w:val="24"/>
      <w:szCs w:val="20"/>
      <w:lang w:eastAsia="en-AU"/>
    </w:rPr>
  </w:style>
  <w:style w:type="paragraph" w:styleId="Title">
    <w:name w:val="Title"/>
    <w:basedOn w:val="Normal"/>
    <w:link w:val="TitleChar"/>
    <w:uiPriority w:val="10"/>
    <w:qFormat/>
    <w:rsid w:val="004A7330"/>
    <w:pPr>
      <w:overflowPunct w:val="0"/>
      <w:autoSpaceDE w:val="0"/>
      <w:autoSpaceDN w:val="0"/>
      <w:spacing w:after="0" w:line="240" w:lineRule="auto"/>
      <w:jc w:val="center"/>
    </w:pPr>
    <w:rPr>
      <w:rFonts w:ascii="Times New Roman" w:eastAsia="Times New Roman" w:hAnsi="Times New Roman" w:cs="Times New Roman"/>
      <w:sz w:val="24"/>
      <w:szCs w:val="24"/>
      <w:lang w:eastAsia="en-AU"/>
    </w:rPr>
  </w:style>
  <w:style w:type="character" w:customStyle="1" w:styleId="TitleChar">
    <w:name w:val="Title Char"/>
    <w:basedOn w:val="DefaultParagraphFont"/>
    <w:link w:val="Title"/>
    <w:uiPriority w:val="10"/>
    <w:rsid w:val="004A7330"/>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3B173B"/>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E163CC"/>
    <w:rPr>
      <w:sz w:val="16"/>
      <w:szCs w:val="16"/>
    </w:rPr>
  </w:style>
  <w:style w:type="paragraph" w:styleId="CommentText">
    <w:name w:val="annotation text"/>
    <w:basedOn w:val="Normal"/>
    <w:link w:val="CommentTextChar"/>
    <w:uiPriority w:val="99"/>
    <w:semiHidden/>
    <w:unhideWhenUsed/>
    <w:rsid w:val="00E163CC"/>
    <w:pPr>
      <w:spacing w:line="240" w:lineRule="auto"/>
    </w:pPr>
    <w:rPr>
      <w:sz w:val="20"/>
      <w:szCs w:val="20"/>
    </w:rPr>
  </w:style>
  <w:style w:type="character" w:customStyle="1" w:styleId="CommentTextChar">
    <w:name w:val="Comment Text Char"/>
    <w:basedOn w:val="DefaultParagraphFont"/>
    <w:link w:val="CommentText"/>
    <w:uiPriority w:val="99"/>
    <w:semiHidden/>
    <w:rsid w:val="00E163CC"/>
    <w:rPr>
      <w:sz w:val="20"/>
      <w:szCs w:val="20"/>
    </w:rPr>
  </w:style>
  <w:style w:type="paragraph" w:styleId="CommentSubject">
    <w:name w:val="annotation subject"/>
    <w:basedOn w:val="CommentText"/>
    <w:next w:val="CommentText"/>
    <w:link w:val="CommentSubjectChar"/>
    <w:uiPriority w:val="99"/>
    <w:semiHidden/>
    <w:unhideWhenUsed/>
    <w:rsid w:val="00E163CC"/>
    <w:rPr>
      <w:b/>
      <w:bCs/>
    </w:rPr>
  </w:style>
  <w:style w:type="character" w:customStyle="1" w:styleId="CommentSubjectChar">
    <w:name w:val="Comment Subject Char"/>
    <w:basedOn w:val="CommentTextChar"/>
    <w:link w:val="CommentSubject"/>
    <w:uiPriority w:val="99"/>
    <w:semiHidden/>
    <w:rsid w:val="00E163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111778">
      <w:bodyDiv w:val="1"/>
      <w:marLeft w:val="0"/>
      <w:marRight w:val="0"/>
      <w:marTop w:val="0"/>
      <w:marBottom w:val="0"/>
      <w:divBdr>
        <w:top w:val="none" w:sz="0" w:space="0" w:color="auto"/>
        <w:left w:val="none" w:sz="0" w:space="0" w:color="auto"/>
        <w:bottom w:val="none" w:sz="0" w:space="0" w:color="auto"/>
        <w:right w:val="none" w:sz="0" w:space="0" w:color="auto"/>
      </w:divBdr>
    </w:div>
    <w:div w:id="643893891">
      <w:bodyDiv w:val="1"/>
      <w:marLeft w:val="0"/>
      <w:marRight w:val="0"/>
      <w:marTop w:val="0"/>
      <w:marBottom w:val="0"/>
      <w:divBdr>
        <w:top w:val="none" w:sz="0" w:space="0" w:color="auto"/>
        <w:left w:val="none" w:sz="0" w:space="0" w:color="auto"/>
        <w:bottom w:val="none" w:sz="0" w:space="0" w:color="auto"/>
        <w:right w:val="none" w:sz="0" w:space="0" w:color="auto"/>
      </w:divBdr>
    </w:div>
    <w:div w:id="1808627843">
      <w:bodyDiv w:val="1"/>
      <w:marLeft w:val="0"/>
      <w:marRight w:val="0"/>
      <w:marTop w:val="0"/>
      <w:marBottom w:val="0"/>
      <w:divBdr>
        <w:top w:val="none" w:sz="0" w:space="0" w:color="auto"/>
        <w:left w:val="none" w:sz="0" w:space="0" w:color="auto"/>
        <w:bottom w:val="none" w:sz="0" w:space="0" w:color="auto"/>
        <w:right w:val="none" w:sz="0" w:space="0" w:color="auto"/>
      </w:divBdr>
    </w:div>
    <w:div w:id="199009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og.Chhabra@artsready.com.au" TargetMode="External"/><Relationship Id="rId4" Type="http://schemas.openxmlformats.org/officeDocument/2006/relationships/settings" Target="settings.xml"/><Relationship Id="rId9" Type="http://schemas.openxmlformats.org/officeDocument/2006/relationships/hyperlink" Target="mailto:Rog.Chhabra@artsready.com.a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E7415-77B5-43ED-B4A3-531084978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Australian Football League</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Deanne Sellars</dc:creator>
  <cp:lastModifiedBy>Annie Loo</cp:lastModifiedBy>
  <cp:revision>2</cp:revision>
  <cp:lastPrinted>2017-09-08T01:31:00Z</cp:lastPrinted>
  <dcterms:created xsi:type="dcterms:W3CDTF">2017-09-18T08:58:00Z</dcterms:created>
  <dcterms:modified xsi:type="dcterms:W3CDTF">2017-09-18T08:58:00Z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